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8B2F8" w14:textId="77777777" w:rsidR="000C440D" w:rsidRDefault="00101564">
      <w:pPr>
        <w:pStyle w:val="Titel"/>
      </w:pPr>
      <w:r>
        <w:rPr>
          <w:noProof/>
        </w:rPr>
        <mc:AlternateContent>
          <mc:Choice Requires="wps">
            <w:drawing>
              <wp:anchor distT="0" distB="0" distL="0" distR="0" simplePos="0" relativeHeight="487587840" behindDoc="1" locked="0" layoutInCell="1" allowOverlap="1" wp14:anchorId="3E2232EB" wp14:editId="41082A20">
                <wp:simplePos x="0" y="0"/>
                <wp:positionH relativeFrom="page">
                  <wp:posOffset>901064</wp:posOffset>
                </wp:positionH>
                <wp:positionV relativeFrom="paragraph">
                  <wp:posOffset>966216</wp:posOffset>
                </wp:positionV>
                <wp:extent cx="61918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4756E215" id="Graphic 6" o:spid="_x0000_s1026" style="position:absolute;margin-left:70.95pt;margin-top:76.1pt;width:487.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" path="m,l6191885,e" filled="f" strokecolor="#a6a6a6">
                <v:path arrowok="t"/>
                <w10:wrap type="topAndBottom" anchorx="page"/>
              </v:shape>
            </w:pict>
          </mc:Fallback>
        </mc:AlternateContent>
      </w:r>
      <w:r>
        <w:rPr>
          <w:noProof/>
        </w:rPr>
        <mc:AlternateContent>
          <mc:Choice Requires="wps">
            <w:drawing>
              <wp:anchor distT="0" distB="0" distL="0" distR="0" simplePos="0" relativeHeight="15729152" behindDoc="0" locked="0" layoutInCell="1" allowOverlap="1" wp14:anchorId="7144F5C6" wp14:editId="7D959933">
                <wp:simplePos x="0" y="0"/>
                <wp:positionH relativeFrom="page">
                  <wp:posOffset>900430</wp:posOffset>
                </wp:positionH>
                <wp:positionV relativeFrom="paragraph">
                  <wp:posOffset>-12319</wp:posOffset>
                </wp:positionV>
                <wp:extent cx="617220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33665F2A" id="Graphic 7" o:spid="_x0000_s1026" style="position:absolute;margin-left:70.9pt;margin-top:-.95pt;width:486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" path="m,l6172200,e" filled="f" strokecolor="#a6a6a6">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6F23257F" wp14:editId="32626F99">
                <wp:simplePos x="0" y="0"/>
                <wp:positionH relativeFrom="page">
                  <wp:posOffset>6120752</wp:posOffset>
                </wp:positionH>
                <wp:positionV relativeFrom="paragraph">
                  <wp:posOffset>498220</wp:posOffset>
                </wp:positionV>
                <wp:extent cx="939165" cy="33337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21"/>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a:graphicData>
                </a:graphic>
              </wp:anchor>
            </w:drawing>
          </mc:Choice>
          <mc:Fallback>
            <w:pict>
              <v:shape w14:anchorId="795F4ECE" id="Graphic 8" o:spid="_x0000_s1026" style="position:absolute;margin-left:481.95pt;margin-top:39.25pt;width:73.95pt;height:26.25pt;z-index:15730688;visibility:visible;mso-wrap-style:square;mso-wrap-distance-left:0;mso-wrap-distance-top:0;mso-wrap-distance-right:0;mso-wrap-distance-bottom:0;mso-position-horizontal:absolute;mso-position-horizontal-relative:page;mso-position-vertical:absolute;mso-position-vertical-relative:text;v-text-anchor:top" coordsize="93916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" path="m282841,l183134,r,21577l205181,21577r5740,3746l214757,30962r,5626l213804,37528r,940l159169,245757,103555,45021r,-927l102590,43154r,-8433l104508,30022r3835,-2819l111226,23456r4788,-1879l135191,21577,135191,,,,,21577r24930,l31648,27203r2870,7518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w10:wrap anchorx="page"/>
              </v:shape>
            </w:pict>
          </mc:Fallback>
        </mc:AlternateContent>
      </w:r>
      <w:r>
        <w:rPr>
          <w:color w:val="CC0066"/>
          <w:spacing w:val="-2"/>
        </w:rPr>
        <w:t>PRESS</w:t>
      </w:r>
    </w:p>
    <w:p w14:paraId="10C6A219" w14:textId="77777777" w:rsidR="000C440D" w:rsidRDefault="00101564">
      <w:pPr>
        <w:spacing w:before="147"/>
        <w:ind w:left="1243"/>
      </w:pPr>
      <w:r>
        <w:rPr>
          <w:color w:val="6D6D6C"/>
        </w:rPr>
        <w:t>Products</w:t>
      </w:r>
      <w:r>
        <w:rPr>
          <w:color w:val="6D6D6C"/>
          <w:spacing w:val="-8"/>
        </w:rPr>
        <w:t xml:space="preserve"> </w:t>
      </w:r>
      <w:r>
        <w:rPr>
          <w:color w:val="6D6D6C"/>
        </w:rPr>
        <w:t>&amp;</w:t>
      </w:r>
      <w:r>
        <w:rPr>
          <w:color w:val="6D6D6C"/>
          <w:spacing w:val="-8"/>
        </w:rPr>
        <w:t xml:space="preserve"> </w:t>
      </w:r>
      <w:r>
        <w:rPr>
          <w:color w:val="6D6D6C"/>
          <w:spacing w:val="-2"/>
        </w:rPr>
        <w:t>Services</w:t>
      </w:r>
    </w:p>
    <w:p w14:paraId="2F454FEE" w14:textId="77777777" w:rsidR="000C440D" w:rsidRDefault="000C440D">
      <w:pPr>
        <w:pStyle w:val="Textkrper"/>
        <w:rPr>
          <w:sz w:val="20"/>
        </w:rPr>
      </w:pPr>
    </w:p>
    <w:p w14:paraId="111835CE" w14:textId="77777777" w:rsidR="000C440D" w:rsidRDefault="000C440D">
      <w:pPr>
        <w:pStyle w:val="Textkrper"/>
        <w:spacing w:before="214"/>
        <w:rPr>
          <w:sz w:val="20"/>
        </w:rPr>
      </w:pPr>
    </w:p>
    <w:p w14:paraId="68D4D93B" w14:textId="283FF1BF" w:rsidR="000C440D" w:rsidRDefault="00496BBD">
      <w:pPr>
        <w:ind w:left="1238"/>
        <w:jc w:val="both"/>
        <w:rPr>
          <w:sz w:val="20"/>
        </w:rPr>
      </w:pPr>
      <w:r>
        <w:rPr>
          <w:sz w:val="20"/>
        </w:rPr>
        <w:t>May</w:t>
      </w:r>
      <w:r w:rsidR="00101564">
        <w:rPr>
          <w:spacing w:val="-4"/>
          <w:sz w:val="20"/>
        </w:rPr>
        <w:t xml:space="preserve"> 2024</w:t>
      </w:r>
    </w:p>
    <w:p w14:paraId="489E8B84" w14:textId="77777777" w:rsidR="000C440D" w:rsidRDefault="000C440D">
      <w:pPr>
        <w:pStyle w:val="Textkrper"/>
        <w:spacing w:before="90"/>
        <w:rPr>
          <w:sz w:val="20"/>
        </w:rPr>
      </w:pPr>
    </w:p>
    <w:p w14:paraId="055B340D" w14:textId="77777777" w:rsidR="000C440D" w:rsidRDefault="00101564">
      <w:pPr>
        <w:ind w:left="1238" w:right="13"/>
        <w:rPr>
          <w:b/>
          <w:sz w:val="44"/>
        </w:rPr>
      </w:pPr>
      <w:r>
        <w:rPr>
          <w:b/>
          <w:color w:val="CC0066"/>
          <w:sz w:val="44"/>
        </w:rPr>
        <w:t>VITA AMBRIA: Brilliant press ceramic with even</w:t>
      </w:r>
      <w:r>
        <w:rPr>
          <w:b/>
          <w:color w:val="CC0066"/>
          <w:spacing w:val="-6"/>
          <w:sz w:val="44"/>
        </w:rPr>
        <w:t xml:space="preserve"> </w:t>
      </w:r>
      <w:r>
        <w:rPr>
          <w:b/>
          <w:color w:val="CC0066"/>
          <w:sz w:val="44"/>
        </w:rPr>
        <w:t>more</w:t>
      </w:r>
      <w:r>
        <w:rPr>
          <w:b/>
          <w:color w:val="CC0066"/>
          <w:spacing w:val="-9"/>
          <w:sz w:val="44"/>
        </w:rPr>
        <w:t xml:space="preserve"> </w:t>
      </w:r>
      <w:r>
        <w:rPr>
          <w:b/>
          <w:color w:val="CC0066"/>
          <w:sz w:val="44"/>
        </w:rPr>
        <w:t>shade</w:t>
      </w:r>
      <w:r>
        <w:rPr>
          <w:b/>
          <w:color w:val="CC0066"/>
          <w:spacing w:val="-6"/>
          <w:sz w:val="44"/>
        </w:rPr>
        <w:t xml:space="preserve"> </w:t>
      </w:r>
      <w:r>
        <w:rPr>
          <w:b/>
          <w:color w:val="CC0066"/>
          <w:sz w:val="44"/>
        </w:rPr>
        <w:t>variants</w:t>
      </w:r>
      <w:r>
        <w:rPr>
          <w:b/>
          <w:color w:val="CC0066"/>
          <w:spacing w:val="-6"/>
          <w:sz w:val="44"/>
        </w:rPr>
        <w:t xml:space="preserve"> </w:t>
      </w:r>
      <w:r>
        <w:rPr>
          <w:b/>
          <w:color w:val="CC0066"/>
          <w:sz w:val="44"/>
        </w:rPr>
        <w:t>and</w:t>
      </w:r>
      <w:r>
        <w:rPr>
          <w:b/>
          <w:color w:val="CC0066"/>
          <w:spacing w:val="-8"/>
          <w:sz w:val="44"/>
        </w:rPr>
        <w:t xml:space="preserve"> </w:t>
      </w:r>
      <w:r>
        <w:rPr>
          <w:b/>
          <w:color w:val="CC0066"/>
          <w:sz w:val="44"/>
        </w:rPr>
        <w:t xml:space="preserve">translucency </w:t>
      </w:r>
      <w:r>
        <w:rPr>
          <w:b/>
          <w:color w:val="CC0066"/>
          <w:spacing w:val="-2"/>
          <w:sz w:val="44"/>
        </w:rPr>
        <w:t>levels</w:t>
      </w:r>
    </w:p>
    <w:p w14:paraId="16E89C2F" w14:textId="77777777" w:rsidR="000C440D" w:rsidRDefault="00101564">
      <w:pPr>
        <w:spacing w:before="277" w:line="360" w:lineRule="auto"/>
        <w:ind w:left="1238" w:right="810"/>
        <w:jc w:val="both"/>
        <w:rPr>
          <w:sz w:val="24"/>
        </w:rPr>
      </w:pPr>
      <w:r>
        <w:rPr>
          <w:noProof/>
        </w:rPr>
        <mc:AlternateContent>
          <mc:Choice Requires="wps">
            <w:drawing>
              <wp:anchor distT="0" distB="0" distL="0" distR="0" simplePos="0" relativeHeight="15729664" behindDoc="0" locked="0" layoutInCell="1" allowOverlap="1" wp14:anchorId="0560212B" wp14:editId="53E52744">
                <wp:simplePos x="0" y="0"/>
                <wp:positionH relativeFrom="page">
                  <wp:posOffset>180339</wp:posOffset>
                </wp:positionH>
                <wp:positionV relativeFrom="paragraph">
                  <wp:posOffset>586567</wp:posOffset>
                </wp:positionV>
                <wp:extent cx="11493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399A99" id="Graphic 9" o:spid="_x0000_s1026" style="position:absolute;margin-left:14.2pt;margin-top:46.2pt;width:9.0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" path="m,l114935,e" filled="f" strokeweight=".5pt">
                <v:path arrowok="t"/>
                <w10:wrap anchorx="page"/>
              </v:shape>
            </w:pict>
          </mc:Fallback>
        </mc:AlternateContent>
      </w:r>
      <w:r>
        <w:rPr>
          <w:sz w:val="24"/>
        </w:rPr>
        <w:t>Pressing glass ceramics without compromise – this is what the VITA AMBRIA press ceramic stands for, which is now also available as Medium Opacity Pellets in three shades.</w:t>
      </w:r>
      <w:r>
        <w:rPr>
          <w:spacing w:val="-8"/>
          <w:sz w:val="24"/>
        </w:rPr>
        <w:t xml:space="preserve"> </w:t>
      </w:r>
      <w:r>
        <w:rPr>
          <w:sz w:val="24"/>
        </w:rPr>
        <w:t>VITA</w:t>
      </w:r>
      <w:r>
        <w:rPr>
          <w:spacing w:val="-10"/>
          <w:sz w:val="24"/>
        </w:rPr>
        <w:t xml:space="preserve"> </w:t>
      </w:r>
      <w:r>
        <w:rPr>
          <w:sz w:val="24"/>
        </w:rPr>
        <w:t>AMBRIA</w:t>
      </w:r>
      <w:r>
        <w:rPr>
          <w:spacing w:val="-9"/>
          <w:sz w:val="24"/>
        </w:rPr>
        <w:t xml:space="preserve"> </w:t>
      </w:r>
      <w:r>
        <w:rPr>
          <w:sz w:val="24"/>
        </w:rPr>
        <w:t>made</w:t>
      </w:r>
      <w:r>
        <w:rPr>
          <w:spacing w:val="-9"/>
          <w:sz w:val="24"/>
        </w:rPr>
        <w:t xml:space="preserve"> </w:t>
      </w:r>
      <w:r>
        <w:rPr>
          <w:sz w:val="24"/>
        </w:rPr>
        <w:t>of</w:t>
      </w:r>
      <w:r>
        <w:rPr>
          <w:spacing w:val="-9"/>
          <w:sz w:val="24"/>
        </w:rPr>
        <w:t xml:space="preserve"> </w:t>
      </w:r>
      <w:r>
        <w:rPr>
          <w:sz w:val="24"/>
        </w:rPr>
        <w:t>zirconia-reinforced</w:t>
      </w:r>
      <w:r>
        <w:rPr>
          <w:spacing w:val="-9"/>
          <w:sz w:val="24"/>
        </w:rPr>
        <w:t xml:space="preserve"> </w:t>
      </w:r>
      <w:r>
        <w:rPr>
          <w:sz w:val="24"/>
        </w:rPr>
        <w:t>lithium</w:t>
      </w:r>
      <w:r>
        <w:rPr>
          <w:spacing w:val="-9"/>
          <w:sz w:val="24"/>
        </w:rPr>
        <w:t xml:space="preserve"> </w:t>
      </w:r>
      <w:r>
        <w:rPr>
          <w:sz w:val="24"/>
        </w:rPr>
        <w:t>disilicate</w:t>
      </w:r>
      <w:r>
        <w:rPr>
          <w:spacing w:val="-9"/>
          <w:sz w:val="24"/>
        </w:rPr>
        <w:t xml:space="preserve"> </w:t>
      </w:r>
      <w:r>
        <w:rPr>
          <w:sz w:val="24"/>
        </w:rPr>
        <w:t>offers</w:t>
      </w:r>
      <w:r>
        <w:rPr>
          <w:spacing w:val="-9"/>
          <w:sz w:val="24"/>
        </w:rPr>
        <w:t xml:space="preserve"> </w:t>
      </w:r>
      <w:r>
        <w:rPr>
          <w:sz w:val="24"/>
        </w:rPr>
        <w:t>what</w:t>
      </w:r>
      <w:r>
        <w:rPr>
          <w:spacing w:val="-9"/>
          <w:sz w:val="24"/>
        </w:rPr>
        <w:t xml:space="preserve"> </w:t>
      </w:r>
      <w:r>
        <w:rPr>
          <w:sz w:val="24"/>
        </w:rPr>
        <w:t xml:space="preserve">dental technicians have come to expect from a press ceramic: clean and precise pressing results with excellent surface quality and true-to-shade brilliance. Thanks to VITA shade match technology, gray and lifeless results in the laboratory are a thing of the </w:t>
      </w:r>
      <w:r>
        <w:rPr>
          <w:spacing w:val="-2"/>
          <w:sz w:val="24"/>
        </w:rPr>
        <w:t>past.</w:t>
      </w:r>
    </w:p>
    <w:p w14:paraId="74BC7928" w14:textId="77777777" w:rsidR="000C440D" w:rsidRDefault="000C440D">
      <w:pPr>
        <w:pStyle w:val="Textkrper"/>
        <w:spacing w:before="103"/>
        <w:rPr>
          <w:sz w:val="24"/>
        </w:rPr>
      </w:pPr>
    </w:p>
    <w:p w14:paraId="7D80FBAC" w14:textId="77777777" w:rsidR="000C440D" w:rsidRDefault="00101564">
      <w:pPr>
        <w:pStyle w:val="berschrift1"/>
      </w:pPr>
      <w:r>
        <w:rPr>
          <w:color w:val="DC0063"/>
        </w:rPr>
        <w:t>Impressive</w:t>
      </w:r>
      <w:r>
        <w:rPr>
          <w:color w:val="DC0063"/>
          <w:spacing w:val="-8"/>
        </w:rPr>
        <w:t xml:space="preserve"> </w:t>
      </w:r>
      <w:r>
        <w:rPr>
          <w:color w:val="DC0063"/>
        </w:rPr>
        <w:t>and</w:t>
      </w:r>
      <w:r>
        <w:rPr>
          <w:color w:val="DC0063"/>
          <w:spacing w:val="-8"/>
        </w:rPr>
        <w:t xml:space="preserve"> </w:t>
      </w:r>
      <w:r>
        <w:rPr>
          <w:color w:val="DC0063"/>
        </w:rPr>
        <w:t>vibrant</w:t>
      </w:r>
      <w:r>
        <w:rPr>
          <w:color w:val="DC0063"/>
          <w:spacing w:val="-8"/>
        </w:rPr>
        <w:t xml:space="preserve"> </w:t>
      </w:r>
      <w:r>
        <w:rPr>
          <w:color w:val="DC0063"/>
        </w:rPr>
        <w:t>play</w:t>
      </w:r>
      <w:r>
        <w:rPr>
          <w:color w:val="DC0063"/>
          <w:spacing w:val="-8"/>
        </w:rPr>
        <w:t xml:space="preserve"> </w:t>
      </w:r>
      <w:r>
        <w:rPr>
          <w:color w:val="DC0063"/>
        </w:rPr>
        <w:t>of</w:t>
      </w:r>
      <w:r>
        <w:rPr>
          <w:color w:val="DC0063"/>
          <w:spacing w:val="-9"/>
        </w:rPr>
        <w:t xml:space="preserve"> </w:t>
      </w:r>
      <w:r>
        <w:rPr>
          <w:color w:val="DC0063"/>
          <w:spacing w:val="-2"/>
        </w:rPr>
        <w:t>colors</w:t>
      </w:r>
    </w:p>
    <w:p w14:paraId="5843F755" w14:textId="77777777" w:rsidR="000C440D" w:rsidRDefault="00101564">
      <w:pPr>
        <w:spacing w:before="126" w:line="360" w:lineRule="auto"/>
        <w:ind w:left="1238" w:right="811"/>
        <w:jc w:val="both"/>
      </w:pPr>
      <w:r>
        <w:t>Due</w:t>
      </w:r>
      <w:r>
        <w:rPr>
          <w:spacing w:val="-16"/>
        </w:rPr>
        <w:t xml:space="preserve"> </w:t>
      </w:r>
      <w:r>
        <w:t>to</w:t>
      </w:r>
      <w:r>
        <w:rPr>
          <w:spacing w:val="-15"/>
        </w:rPr>
        <w:t xml:space="preserve"> </w:t>
      </w:r>
      <w:r>
        <w:t>the</w:t>
      </w:r>
      <w:r>
        <w:rPr>
          <w:spacing w:val="-15"/>
        </w:rPr>
        <w:t xml:space="preserve"> </w:t>
      </w:r>
      <w:r>
        <w:t>distinctive</w:t>
      </w:r>
      <w:r>
        <w:rPr>
          <w:spacing w:val="-16"/>
        </w:rPr>
        <w:t xml:space="preserve"> </w:t>
      </w:r>
      <w:r>
        <w:t>chameleon</w:t>
      </w:r>
      <w:r>
        <w:rPr>
          <w:spacing w:val="-15"/>
        </w:rPr>
        <w:t xml:space="preserve"> </w:t>
      </w:r>
      <w:r>
        <w:t>effect</w:t>
      </w:r>
      <w:r>
        <w:rPr>
          <w:spacing w:val="-15"/>
        </w:rPr>
        <w:t xml:space="preserve"> </w:t>
      </w:r>
      <w:r>
        <w:t>of</w:t>
      </w:r>
      <w:r>
        <w:rPr>
          <w:spacing w:val="-15"/>
        </w:rPr>
        <w:t xml:space="preserve"> </w:t>
      </w:r>
      <w:r>
        <w:t>VITA</w:t>
      </w:r>
      <w:r>
        <w:rPr>
          <w:spacing w:val="-16"/>
        </w:rPr>
        <w:t xml:space="preserve"> </w:t>
      </w:r>
      <w:r>
        <w:t>AMBRIA,</w:t>
      </w:r>
      <w:r>
        <w:rPr>
          <w:spacing w:val="-15"/>
        </w:rPr>
        <w:t xml:space="preserve"> </w:t>
      </w:r>
      <w:r>
        <w:t>it</w:t>
      </w:r>
      <w:r>
        <w:rPr>
          <w:spacing w:val="-15"/>
        </w:rPr>
        <w:t xml:space="preserve"> </w:t>
      </w:r>
      <w:r>
        <w:t>is</w:t>
      </w:r>
      <w:r>
        <w:rPr>
          <w:spacing w:val="-16"/>
        </w:rPr>
        <w:t xml:space="preserve"> </w:t>
      </w:r>
      <w:r>
        <w:t>possible</w:t>
      </w:r>
      <w:r>
        <w:rPr>
          <w:spacing w:val="-15"/>
        </w:rPr>
        <w:t xml:space="preserve"> </w:t>
      </w:r>
      <w:r>
        <w:t>to</w:t>
      </w:r>
      <w:r>
        <w:rPr>
          <w:spacing w:val="-15"/>
        </w:rPr>
        <w:t xml:space="preserve"> </w:t>
      </w:r>
      <w:r>
        <w:t>achieve</w:t>
      </w:r>
      <w:r>
        <w:rPr>
          <w:spacing w:val="-15"/>
        </w:rPr>
        <w:t xml:space="preserve"> </w:t>
      </w:r>
      <w:r>
        <w:t>a</w:t>
      </w:r>
      <w:r>
        <w:rPr>
          <w:spacing w:val="-16"/>
        </w:rPr>
        <w:t xml:space="preserve"> </w:t>
      </w:r>
      <w:r>
        <w:t>harmonious shade effect even if the layer thicknesses of the adjacent restorations are different. The combination of this effect and the shade accuracy of the material helps to achieve an esthetically pleasing result that merges seamlessly into the overall picture.</w:t>
      </w:r>
    </w:p>
    <w:p w14:paraId="42746FD7" w14:textId="77777777" w:rsidR="000C440D" w:rsidRDefault="000C440D">
      <w:pPr>
        <w:pStyle w:val="Textkrper"/>
        <w:spacing w:before="48"/>
        <w:rPr>
          <w:sz w:val="22"/>
        </w:rPr>
      </w:pPr>
    </w:p>
    <w:p w14:paraId="07F35D88" w14:textId="77777777" w:rsidR="000C440D" w:rsidRDefault="00101564">
      <w:pPr>
        <w:pStyle w:val="berschrift1"/>
      </w:pPr>
      <w:r>
        <w:rPr>
          <w:noProof/>
        </w:rPr>
        <mc:AlternateContent>
          <mc:Choice Requires="wps">
            <w:drawing>
              <wp:anchor distT="0" distB="0" distL="0" distR="0" simplePos="0" relativeHeight="15730176" behindDoc="0" locked="0" layoutInCell="1" allowOverlap="1" wp14:anchorId="192041D5" wp14:editId="058A51F6">
                <wp:simplePos x="0" y="0"/>
                <wp:positionH relativeFrom="page">
                  <wp:posOffset>180339</wp:posOffset>
                </wp:positionH>
                <wp:positionV relativeFrom="paragraph">
                  <wp:posOffset>139172</wp:posOffset>
                </wp:positionV>
                <wp:extent cx="114935"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2AB1AD" id="Graphic 10" o:spid="_x0000_s1026" style="position:absolute;margin-left:14.2pt;margin-top:10.95pt;width:9.0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" path="m,l114935,e" filled="f" strokeweight=".5pt">
                <v:path arrowok="t"/>
                <w10:wrap anchorx="page"/>
              </v:shape>
            </w:pict>
          </mc:Fallback>
        </mc:AlternateContent>
      </w:r>
      <w:r>
        <w:rPr>
          <w:color w:val="DC0063"/>
        </w:rPr>
        <w:t>New</w:t>
      </w:r>
      <w:r>
        <w:rPr>
          <w:color w:val="DC0063"/>
          <w:spacing w:val="-6"/>
        </w:rPr>
        <w:t xml:space="preserve"> </w:t>
      </w:r>
      <w:r>
        <w:rPr>
          <w:color w:val="DC0063"/>
        </w:rPr>
        <w:t>MO</w:t>
      </w:r>
      <w:r>
        <w:rPr>
          <w:color w:val="DC0063"/>
          <w:spacing w:val="-5"/>
        </w:rPr>
        <w:t xml:space="preserve"> </w:t>
      </w:r>
      <w:r>
        <w:rPr>
          <w:color w:val="DC0063"/>
          <w:spacing w:val="-2"/>
        </w:rPr>
        <w:t>pellets</w:t>
      </w:r>
    </w:p>
    <w:p w14:paraId="1E57D664" w14:textId="0E0041BB" w:rsidR="000C440D" w:rsidRDefault="00101564">
      <w:pPr>
        <w:pStyle w:val="berschrift2"/>
        <w:spacing w:before="127" w:line="360" w:lineRule="auto"/>
      </w:pPr>
      <w:r>
        <w:t xml:space="preserve">The portfolio has now been expanded to include three additional press blanks in </w:t>
      </w:r>
      <w:r w:rsidR="0089575F">
        <w:t>M</w:t>
      </w:r>
      <w:r w:rsidRPr="0089575F">
        <w:t xml:space="preserve">edium </w:t>
      </w:r>
      <w:r w:rsidR="0089575F" w:rsidRPr="0089575F">
        <w:t>O</w:t>
      </w:r>
      <w:r w:rsidRPr="0089575F">
        <w:t>pacity</w:t>
      </w:r>
      <w:r>
        <w:t xml:space="preserve"> for patient-oriented reproductions. The new MO pellets offer a natural effect with full coverage, making them ideal for veneers and crowns with a light target shade, especially on discolored tooth stumps. Thanks to the outstanding esthetics and the possibility of adjusting the degree of translucency using the pressing temperature, these pressed blanks set a new standard for naturalness. Quality without compromise and maximum flexibility – that is VITA </w:t>
      </w:r>
      <w:r>
        <w:rPr>
          <w:spacing w:val="-2"/>
        </w:rPr>
        <w:t>AMBRIA.</w:t>
      </w:r>
    </w:p>
    <w:p w14:paraId="2AC885B5" w14:textId="77777777" w:rsidR="000C440D" w:rsidRDefault="000C440D">
      <w:pPr>
        <w:pStyle w:val="Textkrper"/>
      </w:pPr>
    </w:p>
    <w:p w14:paraId="69BE4040" w14:textId="77777777" w:rsidR="000C440D" w:rsidRDefault="000C440D">
      <w:pPr>
        <w:pStyle w:val="Textkrper"/>
      </w:pPr>
    </w:p>
    <w:p w14:paraId="42B3CCBD" w14:textId="77777777" w:rsidR="000C440D" w:rsidRDefault="000C440D">
      <w:pPr>
        <w:pStyle w:val="Textkrper"/>
      </w:pPr>
    </w:p>
    <w:p w14:paraId="06C2414F" w14:textId="77777777" w:rsidR="000C440D" w:rsidRDefault="000C440D">
      <w:pPr>
        <w:pStyle w:val="Textkrper"/>
      </w:pPr>
    </w:p>
    <w:p w14:paraId="65503496" w14:textId="77777777" w:rsidR="000C440D" w:rsidRDefault="000C440D">
      <w:pPr>
        <w:pStyle w:val="Textkrper"/>
      </w:pPr>
    </w:p>
    <w:p w14:paraId="50FE43DF" w14:textId="77777777" w:rsidR="000C440D" w:rsidRDefault="000C440D">
      <w:pPr>
        <w:pStyle w:val="Textkrper"/>
        <w:spacing w:before="119"/>
      </w:pPr>
    </w:p>
    <w:p w14:paraId="457E92A2" w14:textId="77777777" w:rsidR="000C440D" w:rsidRDefault="00101564">
      <w:pPr>
        <w:pStyle w:val="Textkrper"/>
        <w:ind w:right="542"/>
        <w:jc w:val="right"/>
      </w:pPr>
      <w:r>
        <w:rPr>
          <w:color w:val="4D4D4D"/>
        </w:rPr>
        <w:t>Page</w:t>
      </w:r>
      <w:r>
        <w:rPr>
          <w:color w:val="4D4D4D"/>
          <w:spacing w:val="-3"/>
        </w:rPr>
        <w:t xml:space="preserve"> </w:t>
      </w:r>
      <w:r>
        <w:rPr>
          <w:color w:val="4D4D4D"/>
        </w:rPr>
        <w:t>1</w:t>
      </w:r>
      <w:r>
        <w:rPr>
          <w:color w:val="4D4D4D"/>
          <w:spacing w:val="-4"/>
        </w:rPr>
        <w:t xml:space="preserve"> </w:t>
      </w:r>
      <w:r>
        <w:rPr>
          <w:color w:val="4D4D4D"/>
        </w:rPr>
        <w:t>of</w:t>
      </w:r>
      <w:r>
        <w:rPr>
          <w:color w:val="4D4D4D"/>
          <w:spacing w:val="-3"/>
        </w:rPr>
        <w:t xml:space="preserve"> </w:t>
      </w:r>
      <w:r>
        <w:rPr>
          <w:color w:val="4D4D4D"/>
          <w:spacing w:val="-10"/>
        </w:rPr>
        <w:t>2</w:t>
      </w:r>
    </w:p>
    <w:p w14:paraId="23CC3BC7" w14:textId="77777777" w:rsidR="000C440D" w:rsidRDefault="000C440D">
      <w:pPr>
        <w:jc w:val="right"/>
        <w:sectPr w:rsidR="000C440D">
          <w:footerReference w:type="default" r:id="rId6"/>
          <w:type w:val="continuous"/>
          <w:pgSz w:w="11910" w:h="16840"/>
          <w:pgMar w:top="0" w:right="620" w:bottom="1800" w:left="180" w:header="0" w:footer="1612" w:gutter="0"/>
          <w:pgNumType w:start="1"/>
          <w:cols w:space="720"/>
        </w:sectPr>
      </w:pPr>
    </w:p>
    <w:p w14:paraId="6D1DFC7C" w14:textId="77777777" w:rsidR="000C440D" w:rsidRDefault="00101564">
      <w:pPr>
        <w:pStyle w:val="Textkrper"/>
        <w:rPr>
          <w:sz w:val="20"/>
        </w:rPr>
      </w:pPr>
      <w:r>
        <w:rPr>
          <w:noProof/>
        </w:rPr>
        <w:lastRenderedPageBreak/>
        <mc:AlternateContent>
          <mc:Choice Requires="wps">
            <w:drawing>
              <wp:anchor distT="0" distB="0" distL="0" distR="0" simplePos="0" relativeHeight="15734272" behindDoc="0" locked="0" layoutInCell="1" allowOverlap="1" wp14:anchorId="26770C15" wp14:editId="40174092">
                <wp:simplePos x="0" y="0"/>
                <wp:positionH relativeFrom="page">
                  <wp:posOffset>900430</wp:posOffset>
                </wp:positionH>
                <wp:positionV relativeFrom="page">
                  <wp:posOffset>-635</wp:posOffset>
                </wp:positionV>
                <wp:extent cx="61722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05205AB9" id="Graphic 11" o:spid="_x0000_s1026" style="position:absolute;margin-left:70.9pt;margin-top:-.05pt;width:486pt;height:.1pt;z-index:15734272;visibility:visible;mso-wrap-style:square;mso-wrap-distance-left:0;mso-wrap-distance-top:0;mso-wrap-distance-right:0;mso-wrap-distance-bottom:0;mso-position-horizontal:absolute;mso-position-horizontal-relative:page;mso-position-vertical:absolute;mso-position-vertical-relative:page;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" path="m,l6172200,e" filled="f" strokecolor="#a6a6a6">
                <v:path arrowok="t"/>
                <w10:wrap anchorx="page" anchory="page"/>
              </v:shape>
            </w:pict>
          </mc:Fallback>
        </mc:AlternateContent>
      </w:r>
    </w:p>
    <w:p w14:paraId="326C0DEB" w14:textId="77777777" w:rsidR="000C440D" w:rsidRDefault="000C440D">
      <w:pPr>
        <w:pStyle w:val="Textkrper"/>
        <w:rPr>
          <w:sz w:val="20"/>
        </w:rPr>
      </w:pPr>
    </w:p>
    <w:p w14:paraId="765EC75C" w14:textId="77777777" w:rsidR="000C440D" w:rsidRDefault="000C440D">
      <w:pPr>
        <w:pStyle w:val="Textkrper"/>
        <w:spacing w:before="142"/>
        <w:rPr>
          <w:sz w:val="20"/>
        </w:rPr>
      </w:pPr>
    </w:p>
    <w:p w14:paraId="2D131034" w14:textId="77777777" w:rsidR="000C440D" w:rsidRDefault="00101564">
      <w:pPr>
        <w:pStyle w:val="Textkrper"/>
        <w:ind w:left="9459"/>
        <w:rPr>
          <w:sz w:val="20"/>
        </w:rPr>
      </w:pPr>
      <w:r>
        <w:rPr>
          <w:noProof/>
          <w:sz w:val="20"/>
        </w:rPr>
        <mc:AlternateContent>
          <mc:Choice Requires="wpg">
            <w:drawing>
              <wp:inline distT="0" distB="0" distL="0" distR="0" wp14:anchorId="5714EAB1" wp14:editId="587C7758">
                <wp:extent cx="939165" cy="333375"/>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9165" cy="333375"/>
                          <a:chOff x="0" y="0"/>
                          <a:chExt cx="939165" cy="333375"/>
                        </a:xfrm>
                      </wpg:grpSpPr>
                      <wps:wsp>
                        <wps:cNvPr id="13" name="Graphic 13"/>
                        <wps:cNvSpPr/>
                        <wps:spPr>
                          <a:xfrm>
                            <a:off x="-11" y="1"/>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09"/>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wpg:wgp>
                  </a:graphicData>
                </a:graphic>
              </wp:inline>
            </w:drawing>
          </mc:Choice>
          <mc:Fallback>
            <w:pict>
              <v:group w14:anchorId="2FA55453" id="Group 12" o:spid="_x0000_s1026" style="width:73.95pt;height:26.25pt;mso-position-horizontal-relative:char;mso-position-vertical-relative:line" coordsize="939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">
                <v:shape id="Graphic 13" o:spid="_x0000_s1027" style="position:absolute;width:9391;height:3333;visibility:visible;mso-wrap-style:square;v-text-anchor:top" coordsize="93916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" path="m282841,l183134,r,21577l205181,21577r5740,3746l214757,30962r,5626l213804,37528r,940l159169,245757,103555,45021r,-927l102590,43154r,-8433l104508,30022r3835,-2819l111226,23456r4788,-1879l135191,21577,135191,,,,,21577r24930,l31648,27203r2870,7506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v:shape>
                <w10:anchorlock/>
              </v:group>
            </w:pict>
          </mc:Fallback>
        </mc:AlternateContent>
      </w:r>
    </w:p>
    <w:p w14:paraId="4F61776D" w14:textId="77777777" w:rsidR="000C440D" w:rsidRDefault="00101564">
      <w:pPr>
        <w:pStyle w:val="Textkrper"/>
        <w:spacing w:before="2"/>
        <w:rPr>
          <w:sz w:val="14"/>
        </w:rPr>
      </w:pPr>
      <w:r>
        <w:rPr>
          <w:noProof/>
        </w:rPr>
        <mc:AlternateContent>
          <mc:Choice Requires="wps">
            <w:drawing>
              <wp:anchor distT="0" distB="0" distL="0" distR="0" simplePos="0" relativeHeight="487590912" behindDoc="1" locked="0" layoutInCell="1" allowOverlap="1" wp14:anchorId="39FB4C27" wp14:editId="78A53E32">
                <wp:simplePos x="0" y="0"/>
                <wp:positionH relativeFrom="page">
                  <wp:posOffset>901064</wp:posOffset>
                </wp:positionH>
                <wp:positionV relativeFrom="paragraph">
                  <wp:posOffset>118746</wp:posOffset>
                </wp:positionV>
                <wp:extent cx="619188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1BB7D7E5" id="Graphic 14" o:spid="_x0000_s1026" style="position:absolute;margin-left:70.95pt;margin-top:9.35pt;width:487.5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" path="m,l6191885,e" filled="f" strokecolor="#a6a6a6">
                <v:path arrowok="t"/>
                <w10:wrap type="topAndBottom" anchorx="page"/>
              </v:shape>
            </w:pict>
          </mc:Fallback>
        </mc:AlternateContent>
      </w:r>
    </w:p>
    <w:p w14:paraId="692F76F3" w14:textId="77777777" w:rsidR="000C440D" w:rsidRDefault="000C440D">
      <w:pPr>
        <w:pStyle w:val="Textkrper"/>
        <w:rPr>
          <w:sz w:val="20"/>
        </w:rPr>
      </w:pPr>
    </w:p>
    <w:p w14:paraId="5CF326C3" w14:textId="77777777" w:rsidR="000C440D" w:rsidRDefault="000C440D">
      <w:pPr>
        <w:pStyle w:val="Textkrper"/>
        <w:rPr>
          <w:sz w:val="20"/>
        </w:rPr>
      </w:pPr>
    </w:p>
    <w:p w14:paraId="7722E28D" w14:textId="77777777" w:rsidR="000C440D" w:rsidRDefault="000C440D">
      <w:pPr>
        <w:pStyle w:val="Textkrper"/>
        <w:rPr>
          <w:sz w:val="20"/>
        </w:rPr>
      </w:pPr>
    </w:p>
    <w:p w14:paraId="105A21A7" w14:textId="77777777" w:rsidR="000C440D" w:rsidRDefault="00101564">
      <w:pPr>
        <w:pStyle w:val="Textkrper"/>
        <w:spacing w:before="12"/>
        <w:rPr>
          <w:sz w:val="20"/>
        </w:rPr>
      </w:pPr>
      <w:r>
        <w:rPr>
          <w:noProof/>
        </w:rPr>
        <mc:AlternateContent>
          <mc:Choice Requires="wps">
            <w:drawing>
              <wp:anchor distT="0" distB="0" distL="0" distR="0" simplePos="0" relativeHeight="487591424" behindDoc="1" locked="0" layoutInCell="1" allowOverlap="1" wp14:anchorId="764FEFAF" wp14:editId="73AAFF96">
                <wp:simplePos x="0" y="0"/>
                <wp:positionH relativeFrom="page">
                  <wp:posOffset>180339</wp:posOffset>
                </wp:positionH>
                <wp:positionV relativeFrom="paragraph">
                  <wp:posOffset>2112999</wp:posOffset>
                </wp:positionV>
                <wp:extent cx="11493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7F5DA1" id="Graphic 15" o:spid="_x0000_s1026" style="position:absolute;margin-left:14.2pt;margin-top:166.4pt;width:9.0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" path="m,l114935,e" filled="f" strokeweight=".5pt">
                <v:path arrowok="t"/>
                <w10:wrap type="topAndBottom" anchorx="page"/>
              </v:shape>
            </w:pict>
          </mc:Fallback>
        </mc:AlternateContent>
      </w:r>
      <w:r>
        <w:rPr>
          <w:noProof/>
        </w:rPr>
        <w:drawing>
          <wp:anchor distT="0" distB="0" distL="0" distR="0" simplePos="0" relativeHeight="487591936" behindDoc="1" locked="0" layoutInCell="1" allowOverlap="1" wp14:anchorId="021C16CE" wp14:editId="0AA39350">
            <wp:simplePos x="0" y="0"/>
            <wp:positionH relativeFrom="page">
              <wp:posOffset>900430</wp:posOffset>
            </wp:positionH>
            <wp:positionV relativeFrom="paragraph">
              <wp:posOffset>169518</wp:posOffset>
            </wp:positionV>
            <wp:extent cx="5938050" cy="3396996"/>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5938050" cy="3396996"/>
                    </a:xfrm>
                    <a:prstGeom prst="rect">
                      <a:avLst/>
                    </a:prstGeom>
                  </pic:spPr>
                </pic:pic>
              </a:graphicData>
            </a:graphic>
          </wp:anchor>
        </w:drawing>
      </w:r>
    </w:p>
    <w:p w14:paraId="6CC9C2D5" w14:textId="77777777" w:rsidR="000C440D" w:rsidRDefault="00101564">
      <w:pPr>
        <w:pStyle w:val="berschrift3"/>
        <w:spacing w:before="21"/>
        <w:ind w:left="1238"/>
        <w:jc w:val="both"/>
      </w:pPr>
      <w:r>
        <w:t>Fig.</w:t>
      </w:r>
      <w:r>
        <w:rPr>
          <w:spacing w:val="-2"/>
        </w:rPr>
        <w:t xml:space="preserve"> </w:t>
      </w:r>
      <w:r>
        <w:t>1:</w:t>
      </w:r>
      <w:r>
        <w:rPr>
          <w:spacing w:val="-2"/>
        </w:rPr>
        <w:t xml:space="preserve"> </w:t>
      </w:r>
      <w:r>
        <w:t>The</w:t>
      </w:r>
      <w:r>
        <w:rPr>
          <w:spacing w:val="-3"/>
        </w:rPr>
        <w:t xml:space="preserve"> </w:t>
      </w:r>
      <w:r>
        <w:t>press</w:t>
      </w:r>
      <w:r>
        <w:rPr>
          <w:spacing w:val="-2"/>
        </w:rPr>
        <w:t xml:space="preserve"> </w:t>
      </w:r>
      <w:r>
        <w:t>ceramic</w:t>
      </w:r>
      <w:r>
        <w:rPr>
          <w:spacing w:val="-2"/>
        </w:rPr>
        <w:t xml:space="preserve"> </w:t>
      </w:r>
      <w:r>
        <w:t>VITA</w:t>
      </w:r>
      <w:r>
        <w:rPr>
          <w:spacing w:val="-2"/>
        </w:rPr>
        <w:t xml:space="preserve"> </w:t>
      </w:r>
      <w:r>
        <w:t>AMBRIA</w:t>
      </w:r>
      <w:r>
        <w:rPr>
          <w:spacing w:val="-2"/>
        </w:rPr>
        <w:t xml:space="preserve"> </w:t>
      </w:r>
      <w:r>
        <w:t>is</w:t>
      </w:r>
      <w:r>
        <w:rPr>
          <w:spacing w:val="-2"/>
        </w:rPr>
        <w:t xml:space="preserve"> </w:t>
      </w:r>
      <w:r>
        <w:t>now</w:t>
      </w:r>
      <w:r>
        <w:rPr>
          <w:spacing w:val="-2"/>
        </w:rPr>
        <w:t xml:space="preserve"> </w:t>
      </w:r>
      <w:r>
        <w:t>also</w:t>
      </w:r>
      <w:r>
        <w:rPr>
          <w:spacing w:val="-2"/>
        </w:rPr>
        <w:t xml:space="preserve"> </w:t>
      </w:r>
      <w:r>
        <w:t>available</w:t>
      </w:r>
      <w:r>
        <w:rPr>
          <w:spacing w:val="-2"/>
        </w:rPr>
        <w:t xml:space="preserve"> </w:t>
      </w:r>
      <w:r>
        <w:t>as</w:t>
      </w:r>
      <w:r>
        <w:rPr>
          <w:spacing w:val="-2"/>
        </w:rPr>
        <w:t xml:space="preserve"> </w:t>
      </w:r>
      <w:r>
        <w:t>Medium</w:t>
      </w:r>
      <w:r>
        <w:rPr>
          <w:spacing w:val="-2"/>
        </w:rPr>
        <w:t xml:space="preserve"> </w:t>
      </w:r>
      <w:r>
        <w:t>Opacity</w:t>
      </w:r>
      <w:r>
        <w:rPr>
          <w:spacing w:val="-2"/>
        </w:rPr>
        <w:t xml:space="preserve"> </w:t>
      </w:r>
      <w:r>
        <w:t>Pellets</w:t>
      </w:r>
      <w:r>
        <w:rPr>
          <w:spacing w:val="-2"/>
        </w:rPr>
        <w:t xml:space="preserve"> </w:t>
      </w:r>
      <w:r>
        <w:t>in</w:t>
      </w:r>
      <w:r>
        <w:rPr>
          <w:spacing w:val="-3"/>
        </w:rPr>
        <w:t xml:space="preserve"> </w:t>
      </w:r>
      <w:r>
        <w:t>three</w:t>
      </w:r>
      <w:r>
        <w:rPr>
          <w:spacing w:val="-1"/>
        </w:rPr>
        <w:t xml:space="preserve"> </w:t>
      </w:r>
      <w:r>
        <w:rPr>
          <w:spacing w:val="-2"/>
        </w:rPr>
        <w:t>shades.</w:t>
      </w:r>
    </w:p>
    <w:p w14:paraId="134443F1" w14:textId="77777777" w:rsidR="000C440D" w:rsidRDefault="00101564">
      <w:pPr>
        <w:pStyle w:val="Textkrper"/>
        <w:spacing w:before="88"/>
        <w:ind w:left="1233" w:right="3533"/>
        <w:jc w:val="both"/>
      </w:pPr>
      <w:r>
        <w:t>VITA®</w:t>
      </w:r>
      <w:r>
        <w:rPr>
          <w:spacing w:val="-3"/>
        </w:rPr>
        <w:t xml:space="preserve"> </w:t>
      </w:r>
      <w:r>
        <w:t>and</w:t>
      </w:r>
      <w:r>
        <w:rPr>
          <w:spacing w:val="-3"/>
        </w:rPr>
        <w:t xml:space="preserve"> </w:t>
      </w:r>
      <w:r>
        <w:t>the</w:t>
      </w:r>
      <w:r>
        <w:rPr>
          <w:spacing w:val="-1"/>
        </w:rPr>
        <w:t xml:space="preserve"> </w:t>
      </w:r>
      <w:r>
        <w:t>names</w:t>
      </w:r>
      <w:r>
        <w:rPr>
          <w:spacing w:val="-2"/>
        </w:rPr>
        <w:t xml:space="preserve"> </w:t>
      </w:r>
      <w:r>
        <w:t>of</w:t>
      </w:r>
      <w:r>
        <w:rPr>
          <w:spacing w:val="-3"/>
        </w:rPr>
        <w:t xml:space="preserve"> </w:t>
      </w:r>
      <w:r>
        <w:t>the</w:t>
      </w:r>
      <w:r>
        <w:rPr>
          <w:spacing w:val="-3"/>
        </w:rPr>
        <w:t xml:space="preserve"> </w:t>
      </w:r>
      <w:r>
        <w:t>VITA</w:t>
      </w:r>
      <w:r>
        <w:rPr>
          <w:spacing w:val="-3"/>
        </w:rPr>
        <w:t xml:space="preserve"> </w:t>
      </w:r>
      <w:r>
        <w:t>products</w:t>
      </w:r>
      <w:r>
        <w:rPr>
          <w:spacing w:val="-2"/>
        </w:rPr>
        <w:t xml:space="preserve"> </w:t>
      </w:r>
      <w:r>
        <w:t>mentioned</w:t>
      </w:r>
      <w:r>
        <w:rPr>
          <w:spacing w:val="-3"/>
        </w:rPr>
        <w:t xml:space="preserve"> </w:t>
      </w:r>
      <w:r>
        <w:t>are</w:t>
      </w:r>
      <w:r>
        <w:rPr>
          <w:spacing w:val="-1"/>
        </w:rPr>
        <w:t xml:space="preserve"> </w:t>
      </w:r>
      <w:r>
        <w:t>registered</w:t>
      </w:r>
      <w:r>
        <w:rPr>
          <w:spacing w:val="-3"/>
        </w:rPr>
        <w:t xml:space="preserve"> </w:t>
      </w:r>
      <w:r>
        <w:t>trademarks</w:t>
      </w:r>
      <w:r>
        <w:rPr>
          <w:spacing w:val="-2"/>
        </w:rPr>
        <w:t xml:space="preserve"> </w:t>
      </w:r>
      <w:r>
        <w:t>of</w:t>
      </w:r>
      <w:r>
        <w:rPr>
          <w:spacing w:val="-3"/>
        </w:rPr>
        <w:t xml:space="preserve"> </w:t>
      </w:r>
      <w:r>
        <w:t>VITA Zahnfabrik</w:t>
      </w:r>
      <w:r>
        <w:rPr>
          <w:spacing w:val="-3"/>
        </w:rPr>
        <w:t xml:space="preserve"> </w:t>
      </w:r>
      <w:r>
        <w:t>H.</w:t>
      </w:r>
      <w:r>
        <w:rPr>
          <w:spacing w:val="-4"/>
        </w:rPr>
        <w:t xml:space="preserve"> </w:t>
      </w:r>
      <w:r>
        <w:t>Rauter</w:t>
      </w:r>
      <w:r>
        <w:rPr>
          <w:spacing w:val="-4"/>
        </w:rPr>
        <w:t xml:space="preserve"> </w:t>
      </w:r>
      <w:r>
        <w:t>GmbH</w:t>
      </w:r>
      <w:r>
        <w:rPr>
          <w:spacing w:val="-4"/>
        </w:rPr>
        <w:t xml:space="preserve"> </w:t>
      </w:r>
      <w:r>
        <w:t>&amp;</w:t>
      </w:r>
      <w:r>
        <w:rPr>
          <w:spacing w:val="-4"/>
        </w:rPr>
        <w:t xml:space="preserve"> </w:t>
      </w:r>
      <w:r>
        <w:t>Co.</w:t>
      </w:r>
      <w:r>
        <w:rPr>
          <w:spacing w:val="-2"/>
        </w:rPr>
        <w:t xml:space="preserve"> </w:t>
      </w:r>
      <w:r>
        <w:t>KG,</w:t>
      </w:r>
      <w:r>
        <w:rPr>
          <w:spacing w:val="-4"/>
        </w:rPr>
        <w:t xml:space="preserve"> </w:t>
      </w:r>
      <w:r>
        <w:t>Bad</w:t>
      </w:r>
      <w:r>
        <w:rPr>
          <w:spacing w:val="-4"/>
        </w:rPr>
        <w:t xml:space="preserve"> </w:t>
      </w:r>
      <w:r>
        <w:t>Säckingen,</w:t>
      </w:r>
      <w:r>
        <w:rPr>
          <w:spacing w:val="-4"/>
        </w:rPr>
        <w:t xml:space="preserve"> </w:t>
      </w:r>
      <w:r>
        <w:t>Germany.</w:t>
      </w:r>
      <w:r>
        <w:rPr>
          <w:spacing w:val="-2"/>
        </w:rPr>
        <w:t xml:space="preserve"> </w:t>
      </w:r>
      <w:r>
        <w:t>We</w:t>
      </w:r>
      <w:r>
        <w:rPr>
          <w:spacing w:val="-4"/>
        </w:rPr>
        <w:t xml:space="preserve"> </w:t>
      </w:r>
      <w:r>
        <w:t>would</w:t>
      </w:r>
      <w:r>
        <w:rPr>
          <w:spacing w:val="-4"/>
        </w:rPr>
        <w:t xml:space="preserve"> </w:t>
      </w:r>
      <w:r>
        <w:t>appreciate</w:t>
      </w:r>
      <w:r>
        <w:rPr>
          <w:spacing w:val="-4"/>
        </w:rPr>
        <w:t xml:space="preserve"> </w:t>
      </w:r>
      <w:r>
        <w:t>a sample copy of any reprints.</w:t>
      </w:r>
    </w:p>
    <w:p w14:paraId="3CEF3105" w14:textId="77777777" w:rsidR="000C440D" w:rsidRDefault="000C440D">
      <w:pPr>
        <w:pStyle w:val="Textkrper"/>
        <w:rPr>
          <w:sz w:val="20"/>
        </w:rPr>
      </w:pPr>
    </w:p>
    <w:p w14:paraId="3F3856B2" w14:textId="77777777" w:rsidR="000C440D" w:rsidRDefault="00101564">
      <w:pPr>
        <w:pStyle w:val="Textkrper"/>
        <w:spacing w:before="67"/>
        <w:rPr>
          <w:sz w:val="20"/>
        </w:rPr>
      </w:pPr>
      <w:r>
        <w:rPr>
          <w:noProof/>
        </w:rPr>
        <mc:AlternateContent>
          <mc:Choice Requires="wps">
            <w:drawing>
              <wp:anchor distT="0" distB="0" distL="0" distR="0" simplePos="0" relativeHeight="487592448" behindDoc="1" locked="0" layoutInCell="1" allowOverlap="1" wp14:anchorId="40571990" wp14:editId="687C8E4E">
                <wp:simplePos x="0" y="0"/>
                <wp:positionH relativeFrom="page">
                  <wp:posOffset>180339</wp:posOffset>
                </wp:positionH>
                <wp:positionV relativeFrom="paragraph">
                  <wp:posOffset>1054153</wp:posOffset>
                </wp:positionV>
                <wp:extent cx="1149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854716" id="Graphic 17" o:spid="_x0000_s1026" style="position:absolute;margin-left:14.2pt;margin-top:83pt;width:9.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" path="m,l114935,e" filled="f" strokeweight=".5pt">
                <v:path arrowok="t"/>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0D6C3190" wp14:editId="0AB61205">
                <wp:simplePos x="0" y="0"/>
                <wp:positionH relativeFrom="page">
                  <wp:posOffset>894714</wp:posOffset>
                </wp:positionH>
                <wp:positionV relativeFrom="paragraph">
                  <wp:posOffset>207063</wp:posOffset>
                </wp:positionV>
                <wp:extent cx="5822950" cy="208788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2950" cy="2087880"/>
                        </a:xfrm>
                        <a:prstGeom prst="rect">
                          <a:avLst/>
                        </a:prstGeom>
                        <a:ln w="6350">
                          <a:solidFill>
                            <a:srgbClr val="A6A6A6"/>
                          </a:solidFill>
                          <a:prstDash val="solid"/>
                        </a:ln>
                      </wps:spPr>
                      <wps:txbx>
                        <w:txbxContent>
                          <w:p w14:paraId="335ED179" w14:textId="77777777" w:rsidR="000C440D" w:rsidRPr="0089575F" w:rsidRDefault="00101564">
                            <w:pPr>
                              <w:spacing w:before="143"/>
                              <w:ind w:left="142"/>
                              <w:jc w:val="both"/>
                              <w:rPr>
                                <w:rFonts w:ascii="Calibri"/>
                                <w:b/>
                                <w:sz w:val="18"/>
                                <w:lang w:val="de-DE"/>
                              </w:rPr>
                            </w:pPr>
                            <w:r w:rsidRPr="0089575F">
                              <w:rPr>
                                <w:rFonts w:ascii="Calibri"/>
                                <w:b/>
                                <w:color w:val="CC0066"/>
                                <w:spacing w:val="-2"/>
                                <w:sz w:val="18"/>
                                <w:lang w:val="de-DE"/>
                              </w:rPr>
                              <w:t>VITA</w:t>
                            </w:r>
                            <w:r w:rsidRPr="0089575F">
                              <w:rPr>
                                <w:rFonts w:ascii="Calibri"/>
                                <w:b/>
                                <w:color w:val="CC0066"/>
                                <w:spacing w:val="-7"/>
                                <w:sz w:val="18"/>
                                <w:lang w:val="de-DE"/>
                              </w:rPr>
                              <w:t xml:space="preserve"> </w:t>
                            </w:r>
                            <w:r w:rsidRPr="0089575F">
                              <w:rPr>
                                <w:rFonts w:ascii="Calibri"/>
                                <w:b/>
                                <w:color w:val="CC0066"/>
                                <w:spacing w:val="-2"/>
                                <w:sz w:val="18"/>
                                <w:lang w:val="de-DE"/>
                              </w:rPr>
                              <w:t>Zahnfabrik H.</w:t>
                            </w:r>
                            <w:r w:rsidRPr="0089575F">
                              <w:rPr>
                                <w:rFonts w:ascii="Calibri"/>
                                <w:b/>
                                <w:color w:val="CC0066"/>
                                <w:spacing w:val="-4"/>
                                <w:sz w:val="18"/>
                                <w:lang w:val="de-DE"/>
                              </w:rPr>
                              <w:t xml:space="preserve"> </w:t>
                            </w:r>
                            <w:r w:rsidRPr="0089575F">
                              <w:rPr>
                                <w:rFonts w:ascii="Calibri"/>
                                <w:b/>
                                <w:color w:val="CC0066"/>
                                <w:spacing w:val="-2"/>
                                <w:sz w:val="18"/>
                                <w:lang w:val="de-DE"/>
                              </w:rPr>
                              <w:t>Rauter</w:t>
                            </w:r>
                            <w:r w:rsidRPr="0089575F">
                              <w:rPr>
                                <w:rFonts w:ascii="Calibri"/>
                                <w:b/>
                                <w:color w:val="CC0066"/>
                                <w:spacing w:val="-3"/>
                                <w:sz w:val="18"/>
                                <w:lang w:val="de-DE"/>
                              </w:rPr>
                              <w:t xml:space="preserve"> </w:t>
                            </w:r>
                            <w:r w:rsidRPr="0089575F">
                              <w:rPr>
                                <w:rFonts w:ascii="Calibri"/>
                                <w:b/>
                                <w:color w:val="CC0066"/>
                                <w:spacing w:val="-2"/>
                                <w:sz w:val="18"/>
                                <w:lang w:val="de-DE"/>
                              </w:rPr>
                              <w:t>GmbH</w:t>
                            </w:r>
                            <w:r w:rsidRPr="0089575F">
                              <w:rPr>
                                <w:rFonts w:ascii="Calibri"/>
                                <w:b/>
                                <w:color w:val="CC0066"/>
                                <w:spacing w:val="-3"/>
                                <w:sz w:val="18"/>
                                <w:lang w:val="de-DE"/>
                              </w:rPr>
                              <w:t xml:space="preserve"> </w:t>
                            </w:r>
                            <w:r w:rsidRPr="0089575F">
                              <w:rPr>
                                <w:rFonts w:ascii="Calibri"/>
                                <w:b/>
                                <w:color w:val="CC0066"/>
                                <w:spacing w:val="-2"/>
                                <w:sz w:val="18"/>
                                <w:lang w:val="de-DE"/>
                              </w:rPr>
                              <w:t>&amp;</w:t>
                            </w:r>
                            <w:r w:rsidRPr="0089575F">
                              <w:rPr>
                                <w:rFonts w:ascii="Calibri"/>
                                <w:b/>
                                <w:color w:val="CC0066"/>
                                <w:spacing w:val="-4"/>
                                <w:sz w:val="18"/>
                                <w:lang w:val="de-DE"/>
                              </w:rPr>
                              <w:t xml:space="preserve"> </w:t>
                            </w:r>
                            <w:r w:rsidRPr="0089575F">
                              <w:rPr>
                                <w:rFonts w:ascii="Calibri"/>
                                <w:b/>
                                <w:color w:val="CC0066"/>
                                <w:spacing w:val="-2"/>
                                <w:sz w:val="18"/>
                                <w:lang w:val="de-DE"/>
                              </w:rPr>
                              <w:t>Co.</w:t>
                            </w:r>
                            <w:r w:rsidRPr="0089575F">
                              <w:rPr>
                                <w:rFonts w:ascii="Calibri"/>
                                <w:b/>
                                <w:color w:val="CC0066"/>
                                <w:spacing w:val="-4"/>
                                <w:sz w:val="18"/>
                                <w:lang w:val="de-DE"/>
                              </w:rPr>
                              <w:t xml:space="preserve"> </w:t>
                            </w:r>
                            <w:r w:rsidRPr="0089575F">
                              <w:rPr>
                                <w:rFonts w:ascii="Calibri"/>
                                <w:b/>
                                <w:color w:val="CC0066"/>
                                <w:spacing w:val="-5"/>
                                <w:sz w:val="18"/>
                                <w:lang w:val="de-DE"/>
                              </w:rPr>
                              <w:t>KG</w:t>
                            </w:r>
                          </w:p>
                          <w:p w14:paraId="5796E247" w14:textId="77777777" w:rsidR="000C440D" w:rsidRDefault="00101564">
                            <w:pPr>
                              <w:pStyle w:val="Textkrper"/>
                              <w:spacing w:before="118"/>
                              <w:ind w:left="142" w:right="137"/>
                              <w:jc w:val="both"/>
                            </w:pPr>
                            <w:r w:rsidRPr="0089575F">
                              <w:rPr>
                                <w:color w:val="393938"/>
                                <w:spacing w:val="-2"/>
                                <w:lang w:val="de-DE"/>
                              </w:rPr>
                              <w:t>VITA</w:t>
                            </w:r>
                            <w:r w:rsidRPr="0089575F">
                              <w:rPr>
                                <w:color w:val="393938"/>
                                <w:spacing w:val="-5"/>
                                <w:lang w:val="de-DE"/>
                              </w:rPr>
                              <w:t xml:space="preserve"> </w:t>
                            </w:r>
                            <w:r w:rsidRPr="0089575F">
                              <w:rPr>
                                <w:color w:val="393938"/>
                                <w:spacing w:val="-2"/>
                                <w:lang w:val="de-DE"/>
                              </w:rPr>
                              <w:t>Zahnfabrik</w:t>
                            </w:r>
                            <w:r w:rsidRPr="0089575F">
                              <w:rPr>
                                <w:color w:val="393938"/>
                                <w:spacing w:val="-5"/>
                                <w:lang w:val="de-DE"/>
                              </w:rPr>
                              <w:t xml:space="preserve"> </w:t>
                            </w:r>
                            <w:r w:rsidRPr="0089575F">
                              <w:rPr>
                                <w:color w:val="393938"/>
                                <w:spacing w:val="-2"/>
                                <w:lang w:val="de-DE"/>
                              </w:rPr>
                              <w:t>H.</w:t>
                            </w:r>
                            <w:r w:rsidRPr="0089575F">
                              <w:rPr>
                                <w:color w:val="393938"/>
                                <w:spacing w:val="-5"/>
                                <w:lang w:val="de-DE"/>
                              </w:rPr>
                              <w:t xml:space="preserve"> </w:t>
                            </w:r>
                            <w:r w:rsidRPr="0089575F">
                              <w:rPr>
                                <w:color w:val="393938"/>
                                <w:spacing w:val="-2"/>
                                <w:lang w:val="de-DE"/>
                              </w:rPr>
                              <w:t>Rauter</w:t>
                            </w:r>
                            <w:r w:rsidRPr="0089575F">
                              <w:rPr>
                                <w:color w:val="393938"/>
                                <w:spacing w:val="-5"/>
                                <w:lang w:val="de-DE"/>
                              </w:rPr>
                              <w:t xml:space="preserve"> </w:t>
                            </w:r>
                            <w:r w:rsidRPr="0089575F">
                              <w:rPr>
                                <w:color w:val="393938"/>
                                <w:spacing w:val="-2"/>
                                <w:lang w:val="de-DE"/>
                              </w:rPr>
                              <w:t>GmbH</w:t>
                            </w:r>
                            <w:r w:rsidRPr="0089575F">
                              <w:rPr>
                                <w:color w:val="393938"/>
                                <w:spacing w:val="-4"/>
                                <w:lang w:val="de-DE"/>
                              </w:rPr>
                              <w:t xml:space="preserve"> </w:t>
                            </w:r>
                            <w:r w:rsidRPr="0089575F">
                              <w:rPr>
                                <w:color w:val="393938"/>
                                <w:spacing w:val="-2"/>
                                <w:lang w:val="de-DE"/>
                              </w:rPr>
                              <w:t>&amp;</w:t>
                            </w:r>
                            <w:r w:rsidRPr="0089575F">
                              <w:rPr>
                                <w:color w:val="393938"/>
                                <w:spacing w:val="-5"/>
                                <w:lang w:val="de-DE"/>
                              </w:rPr>
                              <w:t xml:space="preserve"> </w:t>
                            </w:r>
                            <w:r w:rsidRPr="0089575F">
                              <w:rPr>
                                <w:color w:val="393938"/>
                                <w:spacing w:val="-2"/>
                                <w:lang w:val="de-DE"/>
                              </w:rPr>
                              <w:t>Co.</w:t>
                            </w:r>
                            <w:r w:rsidRPr="0089575F">
                              <w:rPr>
                                <w:color w:val="393938"/>
                                <w:spacing w:val="-5"/>
                                <w:lang w:val="de-DE"/>
                              </w:rPr>
                              <w:t xml:space="preserve"> </w:t>
                            </w:r>
                            <w:r>
                              <w:rPr>
                                <w:color w:val="393938"/>
                                <w:spacing w:val="-2"/>
                              </w:rPr>
                              <w:t>KG</w:t>
                            </w:r>
                            <w:r>
                              <w:rPr>
                                <w:color w:val="393938"/>
                                <w:spacing w:val="-6"/>
                              </w:rPr>
                              <w:t xml:space="preserve"> </w:t>
                            </w:r>
                            <w:r>
                              <w:rPr>
                                <w:color w:val="393938"/>
                                <w:spacing w:val="-2"/>
                              </w:rPr>
                              <w:t>is</w:t>
                            </w:r>
                            <w:r>
                              <w:rPr>
                                <w:color w:val="393938"/>
                                <w:spacing w:val="-5"/>
                              </w:rPr>
                              <w:t xml:space="preserve"> </w:t>
                            </w:r>
                            <w:r>
                              <w:rPr>
                                <w:color w:val="393938"/>
                                <w:spacing w:val="-2"/>
                              </w:rPr>
                              <w:t>a</w:t>
                            </w:r>
                            <w:r>
                              <w:rPr>
                                <w:color w:val="393938"/>
                                <w:spacing w:val="-5"/>
                              </w:rPr>
                              <w:t xml:space="preserve"> </w:t>
                            </w:r>
                            <w:r>
                              <w:rPr>
                                <w:color w:val="393938"/>
                                <w:spacing w:val="-2"/>
                              </w:rPr>
                              <w:t>fourth-generation</w:t>
                            </w:r>
                            <w:r>
                              <w:rPr>
                                <w:color w:val="393938"/>
                                <w:spacing w:val="-5"/>
                              </w:rPr>
                              <w:t xml:space="preserve"> </w:t>
                            </w:r>
                            <w:r>
                              <w:rPr>
                                <w:color w:val="393938"/>
                                <w:spacing w:val="-2"/>
                              </w:rPr>
                              <w:t>family</w:t>
                            </w:r>
                            <w:r>
                              <w:rPr>
                                <w:color w:val="393938"/>
                                <w:spacing w:val="-6"/>
                              </w:rPr>
                              <w:t xml:space="preserve"> </w:t>
                            </w:r>
                            <w:r>
                              <w:rPr>
                                <w:color w:val="393938"/>
                                <w:spacing w:val="-2"/>
                              </w:rPr>
                              <w:t>business</w:t>
                            </w:r>
                            <w:r>
                              <w:rPr>
                                <w:color w:val="393938"/>
                                <w:spacing w:val="-5"/>
                              </w:rPr>
                              <w:t xml:space="preserve"> </w:t>
                            </w:r>
                            <w:r>
                              <w:rPr>
                                <w:color w:val="393938"/>
                                <w:spacing w:val="-2"/>
                              </w:rPr>
                              <w:t>in</w:t>
                            </w:r>
                            <w:r>
                              <w:rPr>
                                <w:color w:val="393938"/>
                                <w:spacing w:val="-5"/>
                              </w:rPr>
                              <w:t xml:space="preserve"> </w:t>
                            </w:r>
                            <w:r>
                              <w:rPr>
                                <w:color w:val="393938"/>
                                <w:spacing w:val="-2"/>
                              </w:rPr>
                              <w:t>the</w:t>
                            </w:r>
                            <w:r>
                              <w:rPr>
                                <w:color w:val="393938"/>
                                <w:spacing w:val="-5"/>
                              </w:rPr>
                              <w:t xml:space="preserve"> </w:t>
                            </w:r>
                            <w:r>
                              <w:rPr>
                                <w:color w:val="393938"/>
                                <w:spacing w:val="-2"/>
                              </w:rPr>
                              <w:t>dental</w:t>
                            </w:r>
                            <w:r>
                              <w:rPr>
                                <w:color w:val="393938"/>
                                <w:spacing w:val="-5"/>
                              </w:rPr>
                              <w:t xml:space="preserve"> </w:t>
                            </w:r>
                            <w:r>
                              <w:rPr>
                                <w:color w:val="393938"/>
                                <w:spacing w:val="-2"/>
                              </w:rPr>
                              <w:t>industry</w:t>
                            </w:r>
                            <w:r>
                              <w:rPr>
                                <w:color w:val="393938"/>
                                <w:spacing w:val="-5"/>
                              </w:rPr>
                              <w:t xml:space="preserve"> </w:t>
                            </w:r>
                            <w:r>
                              <w:rPr>
                                <w:color w:val="393938"/>
                                <w:spacing w:val="-2"/>
                              </w:rPr>
                              <w:t>based</w:t>
                            </w:r>
                            <w:r>
                              <w:rPr>
                                <w:color w:val="393938"/>
                                <w:spacing w:val="-7"/>
                              </w:rPr>
                              <w:t xml:space="preserve"> </w:t>
                            </w:r>
                            <w:r>
                              <w:rPr>
                                <w:color w:val="393938"/>
                                <w:spacing w:val="-2"/>
                              </w:rPr>
                              <w:t>in</w:t>
                            </w:r>
                            <w:r>
                              <w:rPr>
                                <w:color w:val="393938"/>
                                <w:spacing w:val="-5"/>
                              </w:rPr>
                              <w:t xml:space="preserve"> </w:t>
                            </w:r>
                            <w:r>
                              <w:rPr>
                                <w:color w:val="393938"/>
                                <w:spacing w:val="-2"/>
                              </w:rPr>
                              <w:t>Bad</w:t>
                            </w:r>
                            <w:r>
                              <w:rPr>
                                <w:color w:val="393938"/>
                                <w:spacing w:val="-5"/>
                              </w:rPr>
                              <w:t xml:space="preserve"> </w:t>
                            </w:r>
                            <w:r>
                              <w:rPr>
                                <w:color w:val="393938"/>
                                <w:spacing w:val="-2"/>
                              </w:rPr>
                              <w:t>Säckingen, in</w:t>
                            </w:r>
                            <w:r>
                              <w:rPr>
                                <w:color w:val="393938"/>
                                <w:spacing w:val="-3"/>
                              </w:rPr>
                              <w:t xml:space="preserve"> </w:t>
                            </w:r>
                            <w:r>
                              <w:rPr>
                                <w:color w:val="393938"/>
                                <w:spacing w:val="-2"/>
                              </w:rPr>
                              <w:t>southern Germany. For 100</w:t>
                            </w:r>
                            <w:r>
                              <w:rPr>
                                <w:color w:val="393938"/>
                                <w:spacing w:val="-3"/>
                              </w:rPr>
                              <w:t xml:space="preserve"> </w:t>
                            </w:r>
                            <w:r>
                              <w:rPr>
                                <w:color w:val="393938"/>
                                <w:spacing w:val="-2"/>
                              </w:rPr>
                              <w:t>years,</w:t>
                            </w:r>
                            <w:r>
                              <w:rPr>
                                <w:color w:val="393938"/>
                                <w:spacing w:val="-3"/>
                              </w:rPr>
                              <w:t xml:space="preserve"> </w:t>
                            </w:r>
                            <w:r>
                              <w:rPr>
                                <w:color w:val="393938"/>
                                <w:spacing w:val="-2"/>
                              </w:rPr>
                              <w:t>VITA</w:t>
                            </w:r>
                            <w:r>
                              <w:rPr>
                                <w:color w:val="393938"/>
                                <w:spacing w:val="-3"/>
                              </w:rPr>
                              <w:t xml:space="preserve"> </w:t>
                            </w:r>
                            <w:r>
                              <w:rPr>
                                <w:color w:val="393938"/>
                                <w:spacing w:val="-2"/>
                              </w:rPr>
                              <w:t>has been developing,</w:t>
                            </w:r>
                            <w:r>
                              <w:rPr>
                                <w:color w:val="393938"/>
                                <w:spacing w:val="-3"/>
                              </w:rPr>
                              <w:t xml:space="preserve"> </w:t>
                            </w:r>
                            <w:r>
                              <w:rPr>
                                <w:color w:val="393938"/>
                                <w:spacing w:val="-2"/>
                              </w:rPr>
                              <w:t>producing and</w:t>
                            </w:r>
                            <w:r>
                              <w:rPr>
                                <w:color w:val="393938"/>
                                <w:spacing w:val="-3"/>
                              </w:rPr>
                              <w:t xml:space="preserve"> </w:t>
                            </w:r>
                            <w:r>
                              <w:rPr>
                                <w:color w:val="393938"/>
                                <w:spacing w:val="-2"/>
                              </w:rPr>
                              <w:t>distributing</w:t>
                            </w:r>
                            <w:r>
                              <w:rPr>
                                <w:color w:val="393938"/>
                                <w:spacing w:val="-3"/>
                              </w:rPr>
                              <w:t xml:space="preserve"> </w:t>
                            </w:r>
                            <w:r>
                              <w:rPr>
                                <w:color w:val="393938"/>
                                <w:spacing w:val="-2"/>
                              </w:rPr>
                              <w:t xml:space="preserve">innovative, high-quality products and </w:t>
                            </w:r>
                            <w:r>
                              <w:rPr>
                                <w:color w:val="393938"/>
                              </w:rPr>
                              <w:t>solutions</w:t>
                            </w:r>
                            <w:r>
                              <w:rPr>
                                <w:color w:val="393938"/>
                                <w:spacing w:val="-12"/>
                              </w:rPr>
                              <w:t xml:space="preserve"> </w:t>
                            </w:r>
                            <w:r>
                              <w:rPr>
                                <w:color w:val="393938"/>
                              </w:rPr>
                              <w:t>for</w:t>
                            </w:r>
                            <w:r>
                              <w:rPr>
                                <w:color w:val="393938"/>
                                <w:spacing w:val="-11"/>
                              </w:rPr>
                              <w:t xml:space="preserve"> </w:t>
                            </w:r>
                            <w:r>
                              <w:rPr>
                                <w:color w:val="393938"/>
                              </w:rPr>
                              <w:t>dental</w:t>
                            </w:r>
                            <w:r>
                              <w:rPr>
                                <w:color w:val="393938"/>
                                <w:spacing w:val="-11"/>
                              </w:rPr>
                              <w:t xml:space="preserve"> </w:t>
                            </w:r>
                            <w:r>
                              <w:rPr>
                                <w:color w:val="393938"/>
                              </w:rPr>
                              <w:t>technology</w:t>
                            </w:r>
                            <w:r>
                              <w:rPr>
                                <w:color w:val="393938"/>
                                <w:spacing w:val="-11"/>
                              </w:rPr>
                              <w:t xml:space="preserve"> </w:t>
                            </w:r>
                            <w:r>
                              <w:rPr>
                                <w:color w:val="393938"/>
                              </w:rPr>
                              <w:t>and</w:t>
                            </w:r>
                            <w:r>
                              <w:rPr>
                                <w:color w:val="393938"/>
                                <w:spacing w:val="-11"/>
                              </w:rPr>
                              <w:t xml:space="preserve"> </w:t>
                            </w:r>
                            <w:r>
                              <w:rPr>
                                <w:color w:val="393938"/>
                              </w:rPr>
                              <w:t>dentistry.</w:t>
                            </w:r>
                            <w:r>
                              <w:rPr>
                                <w:color w:val="393938"/>
                                <w:spacing w:val="-11"/>
                              </w:rPr>
                              <w:t xml:space="preserve"> </w:t>
                            </w:r>
                            <w:r>
                              <w:rPr>
                                <w:color w:val="393938"/>
                              </w:rPr>
                              <w:t>Worldwide,</w:t>
                            </w:r>
                            <w:r>
                              <w:rPr>
                                <w:color w:val="393938"/>
                                <w:spacing w:val="-11"/>
                              </w:rPr>
                              <w:t xml:space="preserve"> </w:t>
                            </w:r>
                            <w:r>
                              <w:rPr>
                                <w:color w:val="393938"/>
                              </w:rPr>
                              <w:t>more</w:t>
                            </w:r>
                            <w:r>
                              <w:rPr>
                                <w:color w:val="393938"/>
                                <w:spacing w:val="-11"/>
                              </w:rPr>
                              <w:t xml:space="preserve"> </w:t>
                            </w:r>
                            <w:r>
                              <w:rPr>
                                <w:color w:val="393938"/>
                              </w:rPr>
                              <w:t>than</w:t>
                            </w:r>
                            <w:r>
                              <w:rPr>
                                <w:color w:val="393938"/>
                                <w:spacing w:val="-11"/>
                              </w:rPr>
                              <w:t xml:space="preserve"> </w:t>
                            </w:r>
                            <w:r>
                              <w:rPr>
                                <w:color w:val="393938"/>
                              </w:rPr>
                              <w:t>600</w:t>
                            </w:r>
                            <w:r>
                              <w:rPr>
                                <w:color w:val="393938"/>
                                <w:spacing w:val="-11"/>
                              </w:rPr>
                              <w:t xml:space="preserve"> </w:t>
                            </w:r>
                            <w:r>
                              <w:rPr>
                                <w:color w:val="393938"/>
                              </w:rPr>
                              <w:t>employees</w:t>
                            </w:r>
                            <w:r>
                              <w:rPr>
                                <w:color w:val="393938"/>
                                <w:spacing w:val="-11"/>
                              </w:rPr>
                              <w:t xml:space="preserve"> </w:t>
                            </w:r>
                            <w:r>
                              <w:rPr>
                                <w:color w:val="393938"/>
                              </w:rPr>
                              <w:t>work</w:t>
                            </w:r>
                            <w:r>
                              <w:rPr>
                                <w:color w:val="393938"/>
                                <w:spacing w:val="-11"/>
                              </w:rPr>
                              <w:t xml:space="preserve"> </w:t>
                            </w:r>
                            <w:r>
                              <w:rPr>
                                <w:color w:val="393938"/>
                              </w:rPr>
                              <w:t>for</w:t>
                            </w:r>
                            <w:r>
                              <w:rPr>
                                <w:color w:val="393938"/>
                                <w:spacing w:val="-11"/>
                              </w:rPr>
                              <w:t xml:space="preserve"> </w:t>
                            </w:r>
                            <w:r>
                              <w:rPr>
                                <w:color w:val="393938"/>
                              </w:rPr>
                              <w:t>VITA</w:t>
                            </w:r>
                            <w:r>
                              <w:rPr>
                                <w:color w:val="393938"/>
                                <w:spacing w:val="-11"/>
                              </w:rPr>
                              <w:t xml:space="preserve"> </w:t>
                            </w:r>
                            <w:r>
                              <w:rPr>
                                <w:color w:val="393938"/>
                              </w:rPr>
                              <w:t>Zahnfabrik,</w:t>
                            </w:r>
                            <w:r>
                              <w:rPr>
                                <w:color w:val="393938"/>
                                <w:spacing w:val="-11"/>
                              </w:rPr>
                              <w:t xml:space="preserve"> </w:t>
                            </w:r>
                            <w:r>
                              <w:rPr>
                                <w:color w:val="393938"/>
                              </w:rPr>
                              <w:t>with</w:t>
                            </w:r>
                            <w:r>
                              <w:rPr>
                                <w:color w:val="393938"/>
                                <w:spacing w:val="-11"/>
                              </w:rPr>
                              <w:t xml:space="preserve"> </w:t>
                            </w:r>
                            <w:r>
                              <w:rPr>
                                <w:color w:val="393938"/>
                              </w:rPr>
                              <w:t>the</w:t>
                            </w:r>
                            <w:r>
                              <w:rPr>
                                <w:color w:val="393938"/>
                                <w:spacing w:val="-10"/>
                              </w:rPr>
                              <w:t xml:space="preserve"> </w:t>
                            </w:r>
                            <w:r>
                              <w:rPr>
                                <w:color w:val="393938"/>
                              </w:rPr>
                              <w:t>objective of</w:t>
                            </w:r>
                            <w:r>
                              <w:rPr>
                                <w:color w:val="393938"/>
                                <w:spacing w:val="-12"/>
                              </w:rPr>
                              <w:t xml:space="preserve"> </w:t>
                            </w:r>
                            <w:r>
                              <w:rPr>
                                <w:color w:val="393938"/>
                              </w:rPr>
                              <w:t>being</w:t>
                            </w:r>
                            <w:r>
                              <w:rPr>
                                <w:color w:val="393938"/>
                                <w:spacing w:val="-11"/>
                              </w:rPr>
                              <w:t xml:space="preserve"> </w:t>
                            </w:r>
                            <w:r>
                              <w:rPr>
                                <w:color w:val="393938"/>
                              </w:rPr>
                              <w:t>closer</w:t>
                            </w:r>
                            <w:r>
                              <w:rPr>
                                <w:color w:val="393938"/>
                                <w:spacing w:val="-11"/>
                              </w:rPr>
                              <w:t xml:space="preserve"> </w:t>
                            </w:r>
                            <w:r>
                              <w:rPr>
                                <w:color w:val="393938"/>
                              </w:rPr>
                              <w:t>to</w:t>
                            </w:r>
                            <w:r>
                              <w:rPr>
                                <w:color w:val="393938"/>
                                <w:spacing w:val="-11"/>
                              </w:rPr>
                              <w:t xml:space="preserve"> </w:t>
                            </w:r>
                            <w:r>
                              <w:rPr>
                                <w:color w:val="393938"/>
                              </w:rPr>
                              <w:t>users</w:t>
                            </w:r>
                            <w:r>
                              <w:rPr>
                                <w:color w:val="393938"/>
                                <w:spacing w:val="-11"/>
                              </w:rPr>
                              <w:t xml:space="preserve"> </w:t>
                            </w:r>
                            <w:r>
                              <w:rPr>
                                <w:color w:val="393938"/>
                              </w:rPr>
                              <w:t>and</w:t>
                            </w:r>
                            <w:r>
                              <w:rPr>
                                <w:color w:val="393938"/>
                                <w:spacing w:val="-11"/>
                              </w:rPr>
                              <w:t xml:space="preserve"> </w:t>
                            </w:r>
                            <w:r>
                              <w:rPr>
                                <w:color w:val="393938"/>
                              </w:rPr>
                              <w:t>customers</w:t>
                            </w:r>
                            <w:r>
                              <w:rPr>
                                <w:color w:val="393938"/>
                                <w:spacing w:val="-11"/>
                              </w:rPr>
                              <w:t xml:space="preserve"> </w:t>
                            </w:r>
                            <w:r>
                              <w:rPr>
                                <w:color w:val="393938"/>
                              </w:rPr>
                              <w:t>than</w:t>
                            </w:r>
                            <w:r>
                              <w:rPr>
                                <w:color w:val="393938"/>
                                <w:spacing w:val="-10"/>
                              </w:rPr>
                              <w:t xml:space="preserve"> </w:t>
                            </w:r>
                            <w:r>
                              <w:rPr>
                                <w:color w:val="393938"/>
                              </w:rPr>
                              <w:t>anyone</w:t>
                            </w:r>
                            <w:r>
                              <w:rPr>
                                <w:color w:val="393938"/>
                                <w:spacing w:val="-12"/>
                              </w:rPr>
                              <w:t xml:space="preserve"> </w:t>
                            </w:r>
                            <w:r>
                              <w:rPr>
                                <w:color w:val="393938"/>
                              </w:rPr>
                              <w:t>else.</w:t>
                            </w:r>
                            <w:r>
                              <w:rPr>
                                <w:color w:val="393938"/>
                                <w:spacing w:val="-11"/>
                              </w:rPr>
                              <w:t xml:space="preserve"> </w:t>
                            </w:r>
                            <w:r>
                              <w:rPr>
                                <w:color w:val="393938"/>
                              </w:rPr>
                              <w:t>Areas</w:t>
                            </w:r>
                            <w:r>
                              <w:rPr>
                                <w:color w:val="393938"/>
                                <w:spacing w:val="-10"/>
                              </w:rPr>
                              <w:t xml:space="preserve"> </w:t>
                            </w:r>
                            <w:r>
                              <w:rPr>
                                <w:color w:val="393938"/>
                              </w:rPr>
                              <w:t>of</w:t>
                            </w:r>
                            <w:r>
                              <w:rPr>
                                <w:color w:val="393938"/>
                                <w:spacing w:val="-12"/>
                              </w:rPr>
                              <w:t xml:space="preserve"> </w:t>
                            </w:r>
                            <w:r>
                              <w:rPr>
                                <w:color w:val="393938"/>
                              </w:rPr>
                              <w:t>expertise</w:t>
                            </w:r>
                            <w:r>
                              <w:rPr>
                                <w:color w:val="393938"/>
                                <w:spacing w:val="-9"/>
                              </w:rPr>
                              <w:t xml:space="preserve"> </w:t>
                            </w:r>
                            <w:r>
                              <w:rPr>
                                <w:color w:val="393938"/>
                              </w:rPr>
                              <w:t>range</w:t>
                            </w:r>
                            <w:r>
                              <w:rPr>
                                <w:color w:val="393938"/>
                                <w:spacing w:val="-10"/>
                              </w:rPr>
                              <w:t xml:space="preserve"> </w:t>
                            </w:r>
                            <w:r>
                              <w:rPr>
                                <w:color w:val="393938"/>
                              </w:rPr>
                              <w:t>from</w:t>
                            </w:r>
                            <w:r>
                              <w:rPr>
                                <w:color w:val="393938"/>
                                <w:spacing w:val="-11"/>
                              </w:rPr>
                              <w:t xml:space="preserve"> </w:t>
                            </w:r>
                            <w:r>
                              <w:rPr>
                                <w:color w:val="393938"/>
                              </w:rPr>
                              <w:t>analog</w:t>
                            </w:r>
                            <w:r>
                              <w:rPr>
                                <w:color w:val="393938"/>
                                <w:spacing w:val="-12"/>
                              </w:rPr>
                              <w:t xml:space="preserve"> </w:t>
                            </w:r>
                            <w:r>
                              <w:rPr>
                                <w:color w:val="393938"/>
                              </w:rPr>
                              <w:t>and</w:t>
                            </w:r>
                            <w:r>
                              <w:rPr>
                                <w:color w:val="393938"/>
                                <w:spacing w:val="-9"/>
                              </w:rPr>
                              <w:t xml:space="preserve"> </w:t>
                            </w:r>
                            <w:r>
                              <w:rPr>
                                <w:color w:val="393938"/>
                              </w:rPr>
                              <w:t>digital</w:t>
                            </w:r>
                            <w:r>
                              <w:rPr>
                                <w:color w:val="393938"/>
                                <w:spacing w:val="-11"/>
                              </w:rPr>
                              <w:t xml:space="preserve"> </w:t>
                            </w:r>
                            <w:r>
                              <w:rPr>
                                <w:color w:val="393938"/>
                              </w:rPr>
                              <w:t>shade</w:t>
                            </w:r>
                            <w:r>
                              <w:rPr>
                                <w:color w:val="393938"/>
                                <w:spacing w:val="-12"/>
                              </w:rPr>
                              <w:t xml:space="preserve"> </w:t>
                            </w:r>
                            <w:r>
                              <w:rPr>
                                <w:color w:val="393938"/>
                              </w:rPr>
                              <w:t>determination, denture</w:t>
                            </w:r>
                            <w:r>
                              <w:rPr>
                                <w:color w:val="393938"/>
                                <w:spacing w:val="-11"/>
                              </w:rPr>
                              <w:t xml:space="preserve"> </w:t>
                            </w:r>
                            <w:r>
                              <w:rPr>
                                <w:color w:val="393938"/>
                              </w:rPr>
                              <w:t>teeth</w:t>
                            </w:r>
                            <w:r>
                              <w:rPr>
                                <w:color w:val="393938"/>
                                <w:spacing w:val="-10"/>
                              </w:rPr>
                              <w:t xml:space="preserve"> </w:t>
                            </w:r>
                            <w:r>
                              <w:rPr>
                                <w:color w:val="393938"/>
                              </w:rPr>
                              <w:t>and</w:t>
                            </w:r>
                            <w:r>
                              <w:rPr>
                                <w:color w:val="393938"/>
                                <w:spacing w:val="-10"/>
                              </w:rPr>
                              <w:t xml:space="preserve"> </w:t>
                            </w:r>
                            <w:r>
                              <w:rPr>
                                <w:color w:val="393938"/>
                              </w:rPr>
                              <w:t>veneering</w:t>
                            </w:r>
                            <w:r>
                              <w:rPr>
                                <w:color w:val="393938"/>
                                <w:spacing w:val="-10"/>
                              </w:rPr>
                              <w:t xml:space="preserve"> </w:t>
                            </w:r>
                            <w:r>
                              <w:rPr>
                                <w:color w:val="393938"/>
                              </w:rPr>
                              <w:t>materials,</w:t>
                            </w:r>
                            <w:r>
                              <w:rPr>
                                <w:color w:val="393938"/>
                                <w:spacing w:val="-10"/>
                              </w:rPr>
                              <w:t xml:space="preserve"> </w:t>
                            </w:r>
                            <w:r>
                              <w:rPr>
                                <w:color w:val="393938"/>
                              </w:rPr>
                              <w:t>press</w:t>
                            </w:r>
                            <w:r>
                              <w:rPr>
                                <w:color w:val="393938"/>
                                <w:spacing w:val="-11"/>
                              </w:rPr>
                              <w:t xml:space="preserve"> </w:t>
                            </w:r>
                            <w:r>
                              <w:rPr>
                                <w:color w:val="393938"/>
                              </w:rPr>
                              <w:t>ceramics</w:t>
                            </w:r>
                            <w:r>
                              <w:rPr>
                                <w:color w:val="393938"/>
                                <w:spacing w:val="-11"/>
                              </w:rPr>
                              <w:t xml:space="preserve"> </w:t>
                            </w:r>
                            <w:r>
                              <w:rPr>
                                <w:color w:val="393938"/>
                              </w:rPr>
                              <w:t>and</w:t>
                            </w:r>
                            <w:r>
                              <w:rPr>
                                <w:color w:val="393938"/>
                                <w:spacing w:val="-10"/>
                              </w:rPr>
                              <w:t xml:space="preserve"> </w:t>
                            </w:r>
                            <w:r>
                              <w:rPr>
                                <w:color w:val="393938"/>
                              </w:rPr>
                              <w:t>CAD/CAM</w:t>
                            </w:r>
                            <w:r>
                              <w:rPr>
                                <w:color w:val="393938"/>
                                <w:spacing w:val="-10"/>
                              </w:rPr>
                              <w:t xml:space="preserve"> </w:t>
                            </w:r>
                            <w:r>
                              <w:rPr>
                                <w:color w:val="393938"/>
                              </w:rPr>
                              <w:t>materials</w:t>
                            </w:r>
                            <w:r>
                              <w:rPr>
                                <w:color w:val="393938"/>
                                <w:spacing w:val="-10"/>
                              </w:rPr>
                              <w:t xml:space="preserve"> </w:t>
                            </w:r>
                            <w:r>
                              <w:rPr>
                                <w:color w:val="393938"/>
                              </w:rPr>
                              <w:t>and</w:t>
                            </w:r>
                            <w:r>
                              <w:rPr>
                                <w:color w:val="393938"/>
                                <w:spacing w:val="-10"/>
                              </w:rPr>
                              <w:t xml:space="preserve"> </w:t>
                            </w:r>
                            <w:r>
                              <w:rPr>
                                <w:color w:val="393938"/>
                              </w:rPr>
                              <w:t>furnaces</w:t>
                            </w:r>
                            <w:r>
                              <w:rPr>
                                <w:color w:val="393938"/>
                                <w:spacing w:val="-10"/>
                              </w:rPr>
                              <w:t xml:space="preserve"> </w:t>
                            </w:r>
                            <w:r>
                              <w:rPr>
                                <w:color w:val="393938"/>
                              </w:rPr>
                              <w:t>and</w:t>
                            </w:r>
                            <w:r>
                              <w:rPr>
                                <w:color w:val="393938"/>
                                <w:spacing w:val="-10"/>
                              </w:rPr>
                              <w:t xml:space="preserve"> </w:t>
                            </w:r>
                            <w:r>
                              <w:rPr>
                                <w:color w:val="393938"/>
                              </w:rPr>
                              <w:t>dental</w:t>
                            </w:r>
                            <w:r>
                              <w:rPr>
                                <w:color w:val="393938"/>
                                <w:spacing w:val="-10"/>
                              </w:rPr>
                              <w:t xml:space="preserve"> </w:t>
                            </w:r>
                            <w:r>
                              <w:rPr>
                                <w:color w:val="393938"/>
                              </w:rPr>
                              <w:t>materials.</w:t>
                            </w:r>
                          </w:p>
                          <w:p w14:paraId="52739708" w14:textId="77777777" w:rsidR="000C440D" w:rsidRDefault="00101564">
                            <w:pPr>
                              <w:pStyle w:val="Textkrper"/>
                              <w:spacing w:before="120"/>
                              <w:ind w:left="142" w:right="137"/>
                              <w:jc w:val="both"/>
                            </w:pPr>
                            <w:r>
                              <w:rPr>
                                <w:color w:val="393938"/>
                              </w:rPr>
                              <w:t>The</w:t>
                            </w:r>
                            <w:r>
                              <w:rPr>
                                <w:color w:val="393938"/>
                                <w:spacing w:val="-4"/>
                              </w:rPr>
                              <w:t xml:space="preserve"> </w:t>
                            </w:r>
                            <w:r>
                              <w:rPr>
                                <w:color w:val="393938"/>
                              </w:rPr>
                              <w:t>needs</w:t>
                            </w:r>
                            <w:r>
                              <w:rPr>
                                <w:color w:val="393938"/>
                                <w:spacing w:val="-3"/>
                              </w:rPr>
                              <w:t xml:space="preserve"> </w:t>
                            </w:r>
                            <w:r>
                              <w:rPr>
                                <w:color w:val="393938"/>
                              </w:rPr>
                              <w:t>of</w:t>
                            </w:r>
                            <w:r>
                              <w:rPr>
                                <w:color w:val="393938"/>
                                <w:spacing w:val="-3"/>
                              </w:rPr>
                              <w:t xml:space="preserve"> </w:t>
                            </w:r>
                            <w:r>
                              <w:rPr>
                                <w:color w:val="393938"/>
                              </w:rPr>
                              <w:t>the</w:t>
                            </w:r>
                            <w:r>
                              <w:rPr>
                                <w:color w:val="393938"/>
                                <w:spacing w:val="-3"/>
                              </w:rPr>
                              <w:t xml:space="preserve"> </w:t>
                            </w:r>
                            <w:r>
                              <w:rPr>
                                <w:color w:val="393938"/>
                              </w:rPr>
                              <w:t>user</w:t>
                            </w:r>
                            <w:r>
                              <w:rPr>
                                <w:color w:val="393938"/>
                                <w:spacing w:val="-4"/>
                              </w:rPr>
                              <w:t xml:space="preserve"> </w:t>
                            </w:r>
                            <w:r>
                              <w:rPr>
                                <w:color w:val="393938"/>
                              </w:rPr>
                              <w:t>are</w:t>
                            </w:r>
                            <w:r>
                              <w:rPr>
                                <w:color w:val="393938"/>
                                <w:spacing w:val="-3"/>
                              </w:rPr>
                              <w:t xml:space="preserve"> </w:t>
                            </w:r>
                            <w:r>
                              <w:rPr>
                                <w:color w:val="393938"/>
                              </w:rPr>
                              <w:t>also</w:t>
                            </w:r>
                            <w:r>
                              <w:rPr>
                                <w:color w:val="393938"/>
                                <w:spacing w:val="-3"/>
                              </w:rPr>
                              <w:t xml:space="preserve"> </w:t>
                            </w:r>
                            <w:r>
                              <w:rPr>
                                <w:color w:val="393938"/>
                              </w:rPr>
                              <w:t>the</w:t>
                            </w:r>
                            <w:r>
                              <w:rPr>
                                <w:color w:val="393938"/>
                                <w:spacing w:val="-4"/>
                              </w:rPr>
                              <w:t xml:space="preserve"> </w:t>
                            </w:r>
                            <w:r>
                              <w:rPr>
                                <w:color w:val="393938"/>
                              </w:rPr>
                              <w:t>focus</w:t>
                            </w:r>
                            <w:r>
                              <w:rPr>
                                <w:color w:val="393938"/>
                                <w:spacing w:val="-3"/>
                              </w:rPr>
                              <w:t xml:space="preserve"> </w:t>
                            </w:r>
                            <w:r>
                              <w:rPr>
                                <w:color w:val="393938"/>
                              </w:rPr>
                              <w:t>of</w:t>
                            </w:r>
                            <w:r>
                              <w:rPr>
                                <w:color w:val="393938"/>
                                <w:spacing w:val="-4"/>
                              </w:rPr>
                              <w:t xml:space="preserve"> </w:t>
                            </w:r>
                            <w:r>
                              <w:rPr>
                                <w:color w:val="393938"/>
                              </w:rPr>
                              <w:t>the</w:t>
                            </w:r>
                            <w:r>
                              <w:rPr>
                                <w:color w:val="393938"/>
                                <w:spacing w:val="-4"/>
                              </w:rPr>
                              <w:t xml:space="preserve"> </w:t>
                            </w:r>
                            <w:r>
                              <w:rPr>
                                <w:color w:val="393938"/>
                              </w:rPr>
                              <w:t>new</w:t>
                            </w:r>
                            <w:r>
                              <w:rPr>
                                <w:color w:val="393938"/>
                                <w:spacing w:val="-4"/>
                              </w:rPr>
                              <w:t xml:space="preserve"> </w:t>
                            </w:r>
                            <w:r>
                              <w:rPr>
                                <w:color w:val="393938"/>
                              </w:rPr>
                              <w:t>development</w:t>
                            </w:r>
                            <w:r>
                              <w:rPr>
                                <w:color w:val="393938"/>
                                <w:spacing w:val="-4"/>
                              </w:rPr>
                              <w:t xml:space="preserve"> </w:t>
                            </w:r>
                            <w:r>
                              <w:rPr>
                                <w:color w:val="393938"/>
                              </w:rPr>
                              <w:t>of</w:t>
                            </w:r>
                            <w:r>
                              <w:rPr>
                                <w:color w:val="393938"/>
                                <w:spacing w:val="-4"/>
                              </w:rPr>
                              <w:t xml:space="preserve"> </w:t>
                            </w:r>
                            <w:r>
                              <w:rPr>
                                <w:color w:val="393938"/>
                              </w:rPr>
                              <w:t>innovative</w:t>
                            </w:r>
                            <w:r>
                              <w:rPr>
                                <w:color w:val="393938"/>
                                <w:spacing w:val="-4"/>
                              </w:rPr>
                              <w:t xml:space="preserve"> </w:t>
                            </w:r>
                            <w:r>
                              <w:rPr>
                                <w:color w:val="393938"/>
                              </w:rPr>
                              <w:t>system</w:t>
                            </w:r>
                            <w:r>
                              <w:rPr>
                                <w:color w:val="393938"/>
                                <w:spacing w:val="-3"/>
                              </w:rPr>
                              <w:t xml:space="preserve"> </w:t>
                            </w:r>
                            <w:r>
                              <w:rPr>
                                <w:color w:val="393938"/>
                              </w:rPr>
                              <w:t>solutions</w:t>
                            </w:r>
                            <w:r>
                              <w:rPr>
                                <w:color w:val="393938"/>
                                <w:spacing w:val="-3"/>
                              </w:rPr>
                              <w:t xml:space="preserve"> </w:t>
                            </w:r>
                            <w:r>
                              <w:rPr>
                                <w:color w:val="393938"/>
                              </w:rPr>
                              <w:t>for</w:t>
                            </w:r>
                            <w:r>
                              <w:rPr>
                                <w:color w:val="393938"/>
                                <w:spacing w:val="-4"/>
                              </w:rPr>
                              <w:t xml:space="preserve"> </w:t>
                            </w:r>
                            <w:r>
                              <w:rPr>
                                <w:color w:val="393938"/>
                              </w:rPr>
                              <w:t>the</w:t>
                            </w:r>
                            <w:r>
                              <w:rPr>
                                <w:color w:val="393938"/>
                                <w:spacing w:val="-4"/>
                              </w:rPr>
                              <w:t xml:space="preserve"> </w:t>
                            </w:r>
                            <w:r>
                              <w:rPr>
                                <w:color w:val="393938"/>
                              </w:rPr>
                              <w:t>functional</w:t>
                            </w:r>
                            <w:r>
                              <w:rPr>
                                <w:color w:val="393938"/>
                                <w:spacing w:val="-3"/>
                              </w:rPr>
                              <w:t xml:space="preserve"> </w:t>
                            </w:r>
                            <w:r>
                              <w:rPr>
                                <w:color w:val="393938"/>
                              </w:rPr>
                              <w:t>and</w:t>
                            </w:r>
                            <w:r>
                              <w:rPr>
                                <w:color w:val="393938"/>
                                <w:spacing w:val="-3"/>
                              </w:rPr>
                              <w:t xml:space="preserve"> </w:t>
                            </w:r>
                            <w:r>
                              <w:rPr>
                                <w:color w:val="393938"/>
                              </w:rPr>
                              <w:t xml:space="preserve">esthetic </w:t>
                            </w:r>
                            <w:r>
                              <w:rPr>
                                <w:color w:val="393938"/>
                                <w:spacing w:val="-2"/>
                              </w:rPr>
                              <w:t>reproduction</w:t>
                            </w:r>
                            <w:r>
                              <w:rPr>
                                <w:color w:val="393938"/>
                                <w:spacing w:val="-7"/>
                              </w:rPr>
                              <w:t xml:space="preserve"> </w:t>
                            </w:r>
                            <w:r>
                              <w:rPr>
                                <w:color w:val="393938"/>
                                <w:spacing w:val="-2"/>
                              </w:rPr>
                              <w:t>of</w:t>
                            </w:r>
                            <w:r>
                              <w:rPr>
                                <w:color w:val="393938"/>
                                <w:spacing w:val="-6"/>
                              </w:rPr>
                              <w:t xml:space="preserve"> </w:t>
                            </w:r>
                            <w:r>
                              <w:rPr>
                                <w:color w:val="393938"/>
                                <w:spacing w:val="-2"/>
                              </w:rPr>
                              <w:t>tooth</w:t>
                            </w:r>
                            <w:r>
                              <w:rPr>
                                <w:color w:val="393938"/>
                                <w:spacing w:val="-7"/>
                              </w:rPr>
                              <w:t xml:space="preserve"> </w:t>
                            </w:r>
                            <w:r>
                              <w:rPr>
                                <w:color w:val="393938"/>
                                <w:spacing w:val="-2"/>
                              </w:rPr>
                              <w:t>structure.</w:t>
                            </w:r>
                            <w:r>
                              <w:rPr>
                                <w:color w:val="393938"/>
                                <w:spacing w:val="-8"/>
                              </w:rPr>
                              <w:t xml:space="preserve"> </w:t>
                            </w:r>
                            <w:r>
                              <w:rPr>
                                <w:color w:val="393938"/>
                                <w:spacing w:val="-2"/>
                              </w:rPr>
                              <w:t>With</w:t>
                            </w:r>
                            <w:r>
                              <w:rPr>
                                <w:color w:val="393938"/>
                                <w:spacing w:val="-8"/>
                              </w:rPr>
                              <w:t xml:space="preserve"> </w:t>
                            </w:r>
                            <w:r>
                              <w:rPr>
                                <w:color w:val="393938"/>
                                <w:spacing w:val="-2"/>
                              </w:rPr>
                              <w:t>scientific</w:t>
                            </w:r>
                            <w:r>
                              <w:rPr>
                                <w:color w:val="393938"/>
                                <w:spacing w:val="-6"/>
                              </w:rPr>
                              <w:t xml:space="preserve"> </w:t>
                            </w:r>
                            <w:r>
                              <w:rPr>
                                <w:color w:val="393938"/>
                                <w:spacing w:val="-2"/>
                              </w:rPr>
                              <w:t>expertise</w:t>
                            </w:r>
                            <w:r>
                              <w:rPr>
                                <w:color w:val="393938"/>
                                <w:spacing w:val="-8"/>
                              </w:rPr>
                              <w:t xml:space="preserve"> </w:t>
                            </w:r>
                            <w:r>
                              <w:rPr>
                                <w:color w:val="393938"/>
                                <w:spacing w:val="-2"/>
                              </w:rPr>
                              <w:t>and</w:t>
                            </w:r>
                            <w:r>
                              <w:rPr>
                                <w:color w:val="393938"/>
                                <w:spacing w:val="-7"/>
                              </w:rPr>
                              <w:t xml:space="preserve"> </w:t>
                            </w:r>
                            <w:r>
                              <w:rPr>
                                <w:color w:val="393938"/>
                                <w:spacing w:val="-2"/>
                              </w:rPr>
                              <w:t>targeted</w:t>
                            </w:r>
                            <w:r>
                              <w:rPr>
                                <w:color w:val="393938"/>
                                <w:spacing w:val="-7"/>
                              </w:rPr>
                              <w:t xml:space="preserve"> </w:t>
                            </w:r>
                            <w:r>
                              <w:rPr>
                                <w:color w:val="393938"/>
                                <w:spacing w:val="-2"/>
                              </w:rPr>
                              <w:t>training</w:t>
                            </w:r>
                            <w:r>
                              <w:rPr>
                                <w:color w:val="393938"/>
                                <w:spacing w:val="-7"/>
                              </w:rPr>
                              <w:t xml:space="preserve"> </w:t>
                            </w:r>
                            <w:r>
                              <w:rPr>
                                <w:color w:val="393938"/>
                                <w:spacing w:val="-2"/>
                              </w:rPr>
                              <w:t>programs,</w:t>
                            </w:r>
                            <w:r>
                              <w:rPr>
                                <w:color w:val="393938"/>
                                <w:spacing w:val="-5"/>
                              </w:rPr>
                              <w:t xml:space="preserve"> </w:t>
                            </w:r>
                            <w:r>
                              <w:rPr>
                                <w:color w:val="393938"/>
                                <w:spacing w:val="-2"/>
                              </w:rPr>
                              <w:t>VITA</w:t>
                            </w:r>
                            <w:r>
                              <w:rPr>
                                <w:color w:val="393938"/>
                                <w:spacing w:val="-7"/>
                              </w:rPr>
                              <w:t xml:space="preserve"> </w:t>
                            </w:r>
                            <w:r>
                              <w:rPr>
                                <w:color w:val="393938"/>
                                <w:spacing w:val="-2"/>
                              </w:rPr>
                              <w:t>supports</w:t>
                            </w:r>
                            <w:r>
                              <w:rPr>
                                <w:color w:val="393938"/>
                                <w:spacing w:val="-6"/>
                              </w:rPr>
                              <w:t xml:space="preserve"> </w:t>
                            </w:r>
                            <w:r>
                              <w:rPr>
                                <w:color w:val="393938"/>
                                <w:spacing w:val="-2"/>
                              </w:rPr>
                              <w:t>and</w:t>
                            </w:r>
                            <w:r>
                              <w:rPr>
                                <w:color w:val="393938"/>
                                <w:spacing w:val="-8"/>
                              </w:rPr>
                              <w:t xml:space="preserve"> </w:t>
                            </w:r>
                            <w:r>
                              <w:rPr>
                                <w:color w:val="393938"/>
                                <w:spacing w:val="-2"/>
                              </w:rPr>
                              <w:t>advises</w:t>
                            </w:r>
                            <w:r>
                              <w:rPr>
                                <w:color w:val="393938"/>
                                <w:spacing w:val="-6"/>
                              </w:rPr>
                              <w:t xml:space="preserve"> </w:t>
                            </w:r>
                            <w:r>
                              <w:rPr>
                                <w:color w:val="393938"/>
                                <w:spacing w:val="-2"/>
                              </w:rPr>
                              <w:t>dental</w:t>
                            </w:r>
                            <w:r>
                              <w:rPr>
                                <w:color w:val="393938"/>
                                <w:spacing w:val="-6"/>
                              </w:rPr>
                              <w:t xml:space="preserve"> </w:t>
                            </w:r>
                            <w:r>
                              <w:rPr>
                                <w:color w:val="393938"/>
                                <w:spacing w:val="-2"/>
                              </w:rPr>
                              <w:t xml:space="preserve">experts </w:t>
                            </w:r>
                            <w:r>
                              <w:rPr>
                                <w:color w:val="393938"/>
                              </w:rPr>
                              <w:t>from more than 125 countries in their daily work.</w:t>
                            </w:r>
                          </w:p>
                          <w:p w14:paraId="3775F48F" w14:textId="77777777" w:rsidR="000C440D" w:rsidRDefault="00101564">
                            <w:pPr>
                              <w:pStyle w:val="Textkrper"/>
                              <w:spacing w:before="120"/>
                              <w:ind w:left="142" w:right="136"/>
                              <w:jc w:val="both"/>
                            </w:pPr>
                            <w:r>
                              <w:rPr>
                                <w:color w:val="393938"/>
                              </w:rPr>
                              <w:t xml:space="preserve">This "PERFECT MATCH" can be experienced in the lab and practice, from precise tooth shade determination to the finished </w:t>
                            </w:r>
                            <w:r>
                              <w:rPr>
                                <w:color w:val="393938"/>
                                <w:spacing w:val="-2"/>
                              </w:rPr>
                              <w:t>restoration</w:t>
                            </w:r>
                            <w:r>
                              <w:rPr>
                                <w:color w:val="393938"/>
                                <w:spacing w:val="-5"/>
                              </w:rPr>
                              <w:t xml:space="preserve"> </w:t>
                            </w:r>
                            <w:r>
                              <w:rPr>
                                <w:color w:val="393938"/>
                                <w:spacing w:val="-2"/>
                              </w:rPr>
                              <w:t>and</w:t>
                            </w:r>
                            <w:r>
                              <w:rPr>
                                <w:color w:val="393938"/>
                                <w:spacing w:val="-7"/>
                              </w:rPr>
                              <w:t xml:space="preserve"> </w:t>
                            </w:r>
                            <w:r>
                              <w:rPr>
                                <w:color w:val="393938"/>
                                <w:spacing w:val="-2"/>
                              </w:rPr>
                              <w:t>cementation.</w:t>
                            </w:r>
                            <w:r>
                              <w:rPr>
                                <w:color w:val="393938"/>
                                <w:spacing w:val="-5"/>
                              </w:rPr>
                              <w:t xml:space="preserve"> </w:t>
                            </w:r>
                            <w:r>
                              <w:rPr>
                                <w:color w:val="393938"/>
                                <w:spacing w:val="-2"/>
                              </w:rPr>
                              <w:t>VITA</w:t>
                            </w:r>
                            <w:r>
                              <w:rPr>
                                <w:color w:val="393938"/>
                                <w:spacing w:val="-5"/>
                              </w:rPr>
                              <w:t xml:space="preserve"> </w:t>
                            </w:r>
                            <w:r>
                              <w:rPr>
                                <w:color w:val="393938"/>
                                <w:spacing w:val="-2"/>
                              </w:rPr>
                              <w:t>Zahnfabrik</w:t>
                            </w:r>
                            <w:r>
                              <w:rPr>
                                <w:color w:val="393938"/>
                                <w:spacing w:val="-5"/>
                              </w:rPr>
                              <w:t xml:space="preserve"> </w:t>
                            </w:r>
                            <w:r>
                              <w:rPr>
                                <w:color w:val="393938"/>
                                <w:spacing w:val="-2"/>
                              </w:rPr>
                              <w:t>is</w:t>
                            </w:r>
                            <w:r>
                              <w:rPr>
                                <w:color w:val="393938"/>
                                <w:spacing w:val="-6"/>
                              </w:rPr>
                              <w:t xml:space="preserve"> </w:t>
                            </w:r>
                            <w:r>
                              <w:rPr>
                                <w:color w:val="393938"/>
                                <w:spacing w:val="-2"/>
                              </w:rPr>
                              <w:t>committed</w:t>
                            </w:r>
                            <w:r>
                              <w:rPr>
                                <w:color w:val="393938"/>
                                <w:spacing w:val="-4"/>
                              </w:rPr>
                              <w:t xml:space="preserve"> </w:t>
                            </w:r>
                            <w:r>
                              <w:rPr>
                                <w:color w:val="393938"/>
                                <w:spacing w:val="-2"/>
                              </w:rPr>
                              <w:t>to</w:t>
                            </w:r>
                            <w:r>
                              <w:rPr>
                                <w:color w:val="393938"/>
                                <w:spacing w:val="-5"/>
                              </w:rPr>
                              <w:t xml:space="preserve"> </w:t>
                            </w:r>
                            <w:r>
                              <w:rPr>
                                <w:color w:val="393938"/>
                                <w:spacing w:val="-2"/>
                              </w:rPr>
                              <w:t>the</w:t>
                            </w:r>
                            <w:r>
                              <w:rPr>
                                <w:color w:val="393938"/>
                                <w:spacing w:val="-5"/>
                              </w:rPr>
                              <w:t xml:space="preserve"> </w:t>
                            </w:r>
                            <w:r>
                              <w:rPr>
                                <w:color w:val="393938"/>
                                <w:spacing w:val="-2"/>
                              </w:rPr>
                              <w:t>consistent</w:t>
                            </w:r>
                            <w:r>
                              <w:rPr>
                                <w:color w:val="393938"/>
                                <w:spacing w:val="-5"/>
                              </w:rPr>
                              <w:t xml:space="preserve"> </w:t>
                            </w:r>
                            <w:r>
                              <w:rPr>
                                <w:color w:val="393938"/>
                                <w:spacing w:val="-2"/>
                              </w:rPr>
                              <w:t>pursuit</w:t>
                            </w:r>
                            <w:r>
                              <w:rPr>
                                <w:color w:val="393938"/>
                                <w:spacing w:val="-4"/>
                              </w:rPr>
                              <w:t xml:space="preserve"> </w:t>
                            </w:r>
                            <w:r>
                              <w:rPr>
                                <w:color w:val="393938"/>
                                <w:spacing w:val="-2"/>
                              </w:rPr>
                              <w:t>of</w:t>
                            </w:r>
                            <w:r>
                              <w:rPr>
                                <w:color w:val="393938"/>
                                <w:spacing w:val="-5"/>
                              </w:rPr>
                              <w:t xml:space="preserve"> </w:t>
                            </w:r>
                            <w:r>
                              <w:rPr>
                                <w:color w:val="393938"/>
                                <w:spacing w:val="-2"/>
                              </w:rPr>
                              <w:t>developing</w:t>
                            </w:r>
                            <w:r>
                              <w:rPr>
                                <w:color w:val="393938"/>
                                <w:spacing w:val="-5"/>
                              </w:rPr>
                              <w:t xml:space="preserve"> </w:t>
                            </w:r>
                            <w:r>
                              <w:rPr>
                                <w:color w:val="393938"/>
                                <w:spacing w:val="-2"/>
                              </w:rPr>
                              <w:t>increasingly</w:t>
                            </w:r>
                            <w:r>
                              <w:rPr>
                                <w:color w:val="393938"/>
                                <w:spacing w:val="-4"/>
                              </w:rPr>
                              <w:t xml:space="preserve"> </w:t>
                            </w:r>
                            <w:r>
                              <w:rPr>
                                <w:color w:val="393938"/>
                                <w:spacing w:val="-2"/>
                              </w:rPr>
                              <w:t>better</w:t>
                            </w:r>
                            <w:r>
                              <w:rPr>
                                <w:color w:val="393938"/>
                                <w:spacing w:val="-6"/>
                              </w:rPr>
                              <w:t xml:space="preserve"> </w:t>
                            </w:r>
                            <w:r>
                              <w:rPr>
                                <w:color w:val="393938"/>
                                <w:spacing w:val="-2"/>
                              </w:rPr>
                              <w:t>solutions</w:t>
                            </w:r>
                            <w:r>
                              <w:rPr>
                                <w:color w:val="393938"/>
                                <w:spacing w:val="-5"/>
                              </w:rPr>
                              <w:t xml:space="preserve"> </w:t>
                            </w:r>
                            <w:r>
                              <w:rPr>
                                <w:color w:val="393938"/>
                                <w:spacing w:val="-2"/>
                              </w:rPr>
                              <w:t xml:space="preserve">for </w:t>
                            </w:r>
                            <w:r>
                              <w:rPr>
                                <w:color w:val="393938"/>
                              </w:rPr>
                              <w:t>perfect</w:t>
                            </w:r>
                            <w:r>
                              <w:rPr>
                                <w:color w:val="393938"/>
                                <w:spacing w:val="-10"/>
                              </w:rPr>
                              <w:t xml:space="preserve"> </w:t>
                            </w:r>
                            <w:r>
                              <w:rPr>
                                <w:color w:val="393938"/>
                              </w:rPr>
                              <w:t>dentures</w:t>
                            </w:r>
                            <w:r>
                              <w:rPr>
                                <w:color w:val="393938"/>
                                <w:spacing w:val="-9"/>
                              </w:rPr>
                              <w:t xml:space="preserve"> </w:t>
                            </w:r>
                            <w:r>
                              <w:rPr>
                                <w:color w:val="393938"/>
                              </w:rPr>
                              <w:t>through</w:t>
                            </w:r>
                            <w:r>
                              <w:rPr>
                                <w:color w:val="393938"/>
                                <w:spacing w:val="-10"/>
                              </w:rPr>
                              <w:t xml:space="preserve"> </w:t>
                            </w:r>
                            <w:r>
                              <w:rPr>
                                <w:color w:val="393938"/>
                              </w:rPr>
                              <w:t>continuous</w:t>
                            </w:r>
                            <w:r>
                              <w:rPr>
                                <w:color w:val="393938"/>
                                <w:spacing w:val="-11"/>
                              </w:rPr>
                              <w:t xml:space="preserve"> </w:t>
                            </w:r>
                            <w:r>
                              <w:rPr>
                                <w:color w:val="393938"/>
                              </w:rPr>
                              <w:t>innovation</w:t>
                            </w:r>
                            <w:r>
                              <w:rPr>
                                <w:color w:val="393938"/>
                                <w:spacing w:val="-11"/>
                              </w:rPr>
                              <w:t xml:space="preserve"> </w:t>
                            </w:r>
                            <w:r>
                              <w:rPr>
                                <w:color w:val="393938"/>
                              </w:rPr>
                              <w:t>and</w:t>
                            </w:r>
                            <w:r>
                              <w:rPr>
                                <w:color w:val="393938"/>
                                <w:spacing w:val="-9"/>
                              </w:rPr>
                              <w:t xml:space="preserve"> </w:t>
                            </w:r>
                            <w:r>
                              <w:rPr>
                                <w:color w:val="393938"/>
                              </w:rPr>
                              <w:t>high</w:t>
                            </w:r>
                            <w:r>
                              <w:rPr>
                                <w:color w:val="393938"/>
                                <w:spacing w:val="-10"/>
                              </w:rPr>
                              <w:t xml:space="preserve"> </w:t>
                            </w:r>
                            <w:r>
                              <w:rPr>
                                <w:color w:val="393938"/>
                              </w:rPr>
                              <w:t>quality</w:t>
                            </w:r>
                            <w:r>
                              <w:rPr>
                                <w:color w:val="393938"/>
                                <w:spacing w:val="-11"/>
                              </w:rPr>
                              <w:t xml:space="preserve"> </w:t>
                            </w:r>
                            <w:r>
                              <w:rPr>
                                <w:color w:val="393938"/>
                              </w:rPr>
                              <w:t>standards,</w:t>
                            </w:r>
                            <w:r>
                              <w:rPr>
                                <w:color w:val="393938"/>
                                <w:spacing w:val="-10"/>
                              </w:rPr>
                              <w:t xml:space="preserve"> </w:t>
                            </w:r>
                            <w:r>
                              <w:rPr>
                                <w:color w:val="393938"/>
                              </w:rPr>
                              <w:t>helping</w:t>
                            </w:r>
                            <w:r>
                              <w:rPr>
                                <w:color w:val="393938"/>
                                <w:spacing w:val="-10"/>
                              </w:rPr>
                              <w:t xml:space="preserve"> </w:t>
                            </w:r>
                            <w:r>
                              <w:rPr>
                                <w:color w:val="393938"/>
                              </w:rPr>
                              <w:t>to</w:t>
                            </w:r>
                            <w:r>
                              <w:rPr>
                                <w:color w:val="393938"/>
                                <w:spacing w:val="-10"/>
                              </w:rPr>
                              <w:t xml:space="preserve"> </w:t>
                            </w:r>
                            <w:r>
                              <w:rPr>
                                <w:color w:val="393938"/>
                              </w:rPr>
                              <w:t>provide</w:t>
                            </w:r>
                            <w:r>
                              <w:rPr>
                                <w:color w:val="393938"/>
                                <w:spacing w:val="-10"/>
                              </w:rPr>
                              <w:t xml:space="preserve"> </w:t>
                            </w:r>
                            <w:r>
                              <w:rPr>
                                <w:color w:val="393938"/>
                              </w:rPr>
                              <w:t>people</w:t>
                            </w:r>
                            <w:r>
                              <w:rPr>
                                <w:color w:val="393938"/>
                                <w:spacing w:val="-10"/>
                              </w:rPr>
                              <w:t xml:space="preserve"> </w:t>
                            </w:r>
                            <w:r>
                              <w:rPr>
                                <w:color w:val="393938"/>
                              </w:rPr>
                              <w:t>with</w:t>
                            </w:r>
                            <w:r>
                              <w:rPr>
                                <w:color w:val="393938"/>
                                <w:spacing w:val="-11"/>
                              </w:rPr>
                              <w:t xml:space="preserve"> </w:t>
                            </w:r>
                            <w:r>
                              <w:rPr>
                                <w:color w:val="393938"/>
                              </w:rPr>
                              <w:t>a</w:t>
                            </w:r>
                            <w:r>
                              <w:rPr>
                                <w:color w:val="393938"/>
                                <w:spacing w:val="-10"/>
                              </w:rPr>
                              <w:t xml:space="preserve"> </w:t>
                            </w:r>
                            <w:r>
                              <w:rPr>
                                <w:color w:val="393938"/>
                              </w:rPr>
                              <w:t>better</w:t>
                            </w:r>
                            <w:r>
                              <w:rPr>
                                <w:color w:val="393938"/>
                                <w:spacing w:val="-12"/>
                              </w:rPr>
                              <w:t xml:space="preserve"> </w:t>
                            </w:r>
                            <w:r>
                              <w:rPr>
                                <w:color w:val="393938"/>
                              </w:rPr>
                              <w:t>quality</w:t>
                            </w:r>
                            <w:r>
                              <w:rPr>
                                <w:color w:val="393938"/>
                                <w:spacing w:val="-8"/>
                              </w:rPr>
                              <w:t xml:space="preserve"> </w:t>
                            </w:r>
                            <w:r>
                              <w:rPr>
                                <w:color w:val="393938"/>
                              </w:rPr>
                              <w:t>of</w:t>
                            </w:r>
                            <w:r>
                              <w:rPr>
                                <w:color w:val="393938"/>
                                <w:spacing w:val="-11"/>
                              </w:rPr>
                              <w:t xml:space="preserve"> </w:t>
                            </w:r>
                            <w:r>
                              <w:rPr>
                                <w:color w:val="393938"/>
                              </w:rPr>
                              <w:t>life.</w:t>
                            </w:r>
                          </w:p>
                        </w:txbxContent>
                      </wps:txbx>
                      <wps:bodyPr wrap="square" lIns="0" tIns="0" rIns="0" bIns="0" rtlCol="0">
                        <a:noAutofit/>
                      </wps:bodyPr>
                    </wps:wsp>
                  </a:graphicData>
                </a:graphic>
              </wp:anchor>
            </w:drawing>
          </mc:Choice>
          <mc:Fallback>
            <w:pict>
              <v:shapetype w14:anchorId="0D6C3190" id="_x0000_t202" coordsize="21600,21600" o:spt="202" path="m,l,21600r21600,l21600,xe">
                <v:stroke joinstyle="miter"/>
                <v:path gradientshapeok="t" o:connecttype="rect"/>
              </v:shapetype>
              <v:shape id="Textbox 18" o:spid="_x0000_s1026" type="#_x0000_t202" style="position:absolute;margin-left:70.45pt;margin-top:16.3pt;width:458.5pt;height:164.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" filled="f" strokecolor="#a6a6a6" strokeweight=".5pt">
                <v:path arrowok="t"/>
                <v:textbox inset="0,0,0,0">
                  <w:txbxContent>
                    <w:p w14:paraId="335ED179" w14:textId="77777777" w:rsidR="000C440D" w:rsidRPr="0089575F" w:rsidRDefault="00101564">
                      <w:pPr>
                        <w:spacing w:before="143"/>
                        <w:ind w:left="142"/>
                        <w:jc w:val="both"/>
                        <w:rPr>
                          <w:rFonts w:ascii="Calibri"/>
                          <w:b/>
                          <w:sz w:val="18"/>
                          <w:lang w:val="de-DE"/>
                        </w:rPr>
                      </w:pPr>
                      <w:r w:rsidRPr="0089575F">
                        <w:rPr>
                          <w:rFonts w:ascii="Calibri"/>
                          <w:b/>
                          <w:color w:val="CC0066"/>
                          <w:spacing w:val="-2"/>
                          <w:sz w:val="18"/>
                          <w:lang w:val="de-DE"/>
                        </w:rPr>
                        <w:t>VITA</w:t>
                      </w:r>
                      <w:r w:rsidRPr="0089575F">
                        <w:rPr>
                          <w:rFonts w:ascii="Calibri"/>
                          <w:b/>
                          <w:color w:val="CC0066"/>
                          <w:spacing w:val="-7"/>
                          <w:sz w:val="18"/>
                          <w:lang w:val="de-DE"/>
                        </w:rPr>
                        <w:t xml:space="preserve"> </w:t>
                      </w:r>
                      <w:r w:rsidRPr="0089575F">
                        <w:rPr>
                          <w:rFonts w:ascii="Calibri"/>
                          <w:b/>
                          <w:color w:val="CC0066"/>
                          <w:spacing w:val="-2"/>
                          <w:sz w:val="18"/>
                          <w:lang w:val="de-DE"/>
                        </w:rPr>
                        <w:t>Zahnfabrik H.</w:t>
                      </w:r>
                      <w:r w:rsidRPr="0089575F">
                        <w:rPr>
                          <w:rFonts w:ascii="Calibri"/>
                          <w:b/>
                          <w:color w:val="CC0066"/>
                          <w:spacing w:val="-4"/>
                          <w:sz w:val="18"/>
                          <w:lang w:val="de-DE"/>
                        </w:rPr>
                        <w:t xml:space="preserve"> </w:t>
                      </w:r>
                      <w:r w:rsidRPr="0089575F">
                        <w:rPr>
                          <w:rFonts w:ascii="Calibri"/>
                          <w:b/>
                          <w:color w:val="CC0066"/>
                          <w:spacing w:val="-2"/>
                          <w:sz w:val="18"/>
                          <w:lang w:val="de-DE"/>
                        </w:rPr>
                        <w:t>Rauter</w:t>
                      </w:r>
                      <w:r w:rsidRPr="0089575F">
                        <w:rPr>
                          <w:rFonts w:ascii="Calibri"/>
                          <w:b/>
                          <w:color w:val="CC0066"/>
                          <w:spacing w:val="-3"/>
                          <w:sz w:val="18"/>
                          <w:lang w:val="de-DE"/>
                        </w:rPr>
                        <w:t xml:space="preserve"> </w:t>
                      </w:r>
                      <w:r w:rsidRPr="0089575F">
                        <w:rPr>
                          <w:rFonts w:ascii="Calibri"/>
                          <w:b/>
                          <w:color w:val="CC0066"/>
                          <w:spacing w:val="-2"/>
                          <w:sz w:val="18"/>
                          <w:lang w:val="de-DE"/>
                        </w:rPr>
                        <w:t>GmbH</w:t>
                      </w:r>
                      <w:r w:rsidRPr="0089575F">
                        <w:rPr>
                          <w:rFonts w:ascii="Calibri"/>
                          <w:b/>
                          <w:color w:val="CC0066"/>
                          <w:spacing w:val="-3"/>
                          <w:sz w:val="18"/>
                          <w:lang w:val="de-DE"/>
                        </w:rPr>
                        <w:t xml:space="preserve"> </w:t>
                      </w:r>
                      <w:r w:rsidRPr="0089575F">
                        <w:rPr>
                          <w:rFonts w:ascii="Calibri"/>
                          <w:b/>
                          <w:color w:val="CC0066"/>
                          <w:spacing w:val="-2"/>
                          <w:sz w:val="18"/>
                          <w:lang w:val="de-DE"/>
                        </w:rPr>
                        <w:t>&amp;</w:t>
                      </w:r>
                      <w:r w:rsidRPr="0089575F">
                        <w:rPr>
                          <w:rFonts w:ascii="Calibri"/>
                          <w:b/>
                          <w:color w:val="CC0066"/>
                          <w:spacing w:val="-4"/>
                          <w:sz w:val="18"/>
                          <w:lang w:val="de-DE"/>
                        </w:rPr>
                        <w:t xml:space="preserve"> </w:t>
                      </w:r>
                      <w:r w:rsidRPr="0089575F">
                        <w:rPr>
                          <w:rFonts w:ascii="Calibri"/>
                          <w:b/>
                          <w:color w:val="CC0066"/>
                          <w:spacing w:val="-2"/>
                          <w:sz w:val="18"/>
                          <w:lang w:val="de-DE"/>
                        </w:rPr>
                        <w:t>Co.</w:t>
                      </w:r>
                      <w:r w:rsidRPr="0089575F">
                        <w:rPr>
                          <w:rFonts w:ascii="Calibri"/>
                          <w:b/>
                          <w:color w:val="CC0066"/>
                          <w:spacing w:val="-4"/>
                          <w:sz w:val="18"/>
                          <w:lang w:val="de-DE"/>
                        </w:rPr>
                        <w:t xml:space="preserve"> </w:t>
                      </w:r>
                      <w:r w:rsidRPr="0089575F">
                        <w:rPr>
                          <w:rFonts w:ascii="Calibri"/>
                          <w:b/>
                          <w:color w:val="CC0066"/>
                          <w:spacing w:val="-5"/>
                          <w:sz w:val="18"/>
                          <w:lang w:val="de-DE"/>
                        </w:rPr>
                        <w:t>KG</w:t>
                      </w:r>
                    </w:p>
                    <w:p w14:paraId="5796E247" w14:textId="77777777" w:rsidR="000C440D" w:rsidRDefault="00101564">
                      <w:pPr>
                        <w:pStyle w:val="Textkrper"/>
                        <w:spacing w:before="118"/>
                        <w:ind w:left="142" w:right="137"/>
                        <w:jc w:val="both"/>
                      </w:pPr>
                      <w:r w:rsidRPr="0089575F">
                        <w:rPr>
                          <w:color w:val="393938"/>
                          <w:spacing w:val="-2"/>
                          <w:lang w:val="de-DE"/>
                        </w:rPr>
                        <w:t>VITA</w:t>
                      </w:r>
                      <w:r w:rsidRPr="0089575F">
                        <w:rPr>
                          <w:color w:val="393938"/>
                          <w:spacing w:val="-5"/>
                          <w:lang w:val="de-DE"/>
                        </w:rPr>
                        <w:t xml:space="preserve"> </w:t>
                      </w:r>
                      <w:r w:rsidRPr="0089575F">
                        <w:rPr>
                          <w:color w:val="393938"/>
                          <w:spacing w:val="-2"/>
                          <w:lang w:val="de-DE"/>
                        </w:rPr>
                        <w:t>Zahnfabrik</w:t>
                      </w:r>
                      <w:r w:rsidRPr="0089575F">
                        <w:rPr>
                          <w:color w:val="393938"/>
                          <w:spacing w:val="-5"/>
                          <w:lang w:val="de-DE"/>
                        </w:rPr>
                        <w:t xml:space="preserve"> </w:t>
                      </w:r>
                      <w:r w:rsidRPr="0089575F">
                        <w:rPr>
                          <w:color w:val="393938"/>
                          <w:spacing w:val="-2"/>
                          <w:lang w:val="de-DE"/>
                        </w:rPr>
                        <w:t>H.</w:t>
                      </w:r>
                      <w:r w:rsidRPr="0089575F">
                        <w:rPr>
                          <w:color w:val="393938"/>
                          <w:spacing w:val="-5"/>
                          <w:lang w:val="de-DE"/>
                        </w:rPr>
                        <w:t xml:space="preserve"> </w:t>
                      </w:r>
                      <w:r w:rsidRPr="0089575F">
                        <w:rPr>
                          <w:color w:val="393938"/>
                          <w:spacing w:val="-2"/>
                          <w:lang w:val="de-DE"/>
                        </w:rPr>
                        <w:t>Rauter</w:t>
                      </w:r>
                      <w:r w:rsidRPr="0089575F">
                        <w:rPr>
                          <w:color w:val="393938"/>
                          <w:spacing w:val="-5"/>
                          <w:lang w:val="de-DE"/>
                        </w:rPr>
                        <w:t xml:space="preserve"> </w:t>
                      </w:r>
                      <w:r w:rsidRPr="0089575F">
                        <w:rPr>
                          <w:color w:val="393938"/>
                          <w:spacing w:val="-2"/>
                          <w:lang w:val="de-DE"/>
                        </w:rPr>
                        <w:t>GmbH</w:t>
                      </w:r>
                      <w:r w:rsidRPr="0089575F">
                        <w:rPr>
                          <w:color w:val="393938"/>
                          <w:spacing w:val="-4"/>
                          <w:lang w:val="de-DE"/>
                        </w:rPr>
                        <w:t xml:space="preserve"> </w:t>
                      </w:r>
                      <w:r w:rsidRPr="0089575F">
                        <w:rPr>
                          <w:color w:val="393938"/>
                          <w:spacing w:val="-2"/>
                          <w:lang w:val="de-DE"/>
                        </w:rPr>
                        <w:t>&amp;</w:t>
                      </w:r>
                      <w:r w:rsidRPr="0089575F">
                        <w:rPr>
                          <w:color w:val="393938"/>
                          <w:spacing w:val="-5"/>
                          <w:lang w:val="de-DE"/>
                        </w:rPr>
                        <w:t xml:space="preserve"> </w:t>
                      </w:r>
                      <w:r w:rsidRPr="0089575F">
                        <w:rPr>
                          <w:color w:val="393938"/>
                          <w:spacing w:val="-2"/>
                          <w:lang w:val="de-DE"/>
                        </w:rPr>
                        <w:t>Co.</w:t>
                      </w:r>
                      <w:r w:rsidRPr="0089575F">
                        <w:rPr>
                          <w:color w:val="393938"/>
                          <w:spacing w:val="-5"/>
                          <w:lang w:val="de-DE"/>
                        </w:rPr>
                        <w:t xml:space="preserve"> </w:t>
                      </w:r>
                      <w:r>
                        <w:rPr>
                          <w:color w:val="393938"/>
                          <w:spacing w:val="-2"/>
                        </w:rPr>
                        <w:t>KG</w:t>
                      </w:r>
                      <w:r>
                        <w:rPr>
                          <w:color w:val="393938"/>
                          <w:spacing w:val="-6"/>
                        </w:rPr>
                        <w:t xml:space="preserve"> </w:t>
                      </w:r>
                      <w:r>
                        <w:rPr>
                          <w:color w:val="393938"/>
                          <w:spacing w:val="-2"/>
                        </w:rPr>
                        <w:t>is</w:t>
                      </w:r>
                      <w:r>
                        <w:rPr>
                          <w:color w:val="393938"/>
                          <w:spacing w:val="-5"/>
                        </w:rPr>
                        <w:t xml:space="preserve"> </w:t>
                      </w:r>
                      <w:r>
                        <w:rPr>
                          <w:color w:val="393938"/>
                          <w:spacing w:val="-2"/>
                        </w:rPr>
                        <w:t>a</w:t>
                      </w:r>
                      <w:r>
                        <w:rPr>
                          <w:color w:val="393938"/>
                          <w:spacing w:val="-5"/>
                        </w:rPr>
                        <w:t xml:space="preserve"> </w:t>
                      </w:r>
                      <w:r>
                        <w:rPr>
                          <w:color w:val="393938"/>
                          <w:spacing w:val="-2"/>
                        </w:rPr>
                        <w:t>fourth-generation</w:t>
                      </w:r>
                      <w:r>
                        <w:rPr>
                          <w:color w:val="393938"/>
                          <w:spacing w:val="-5"/>
                        </w:rPr>
                        <w:t xml:space="preserve"> </w:t>
                      </w:r>
                      <w:r>
                        <w:rPr>
                          <w:color w:val="393938"/>
                          <w:spacing w:val="-2"/>
                        </w:rPr>
                        <w:t>family</w:t>
                      </w:r>
                      <w:r>
                        <w:rPr>
                          <w:color w:val="393938"/>
                          <w:spacing w:val="-6"/>
                        </w:rPr>
                        <w:t xml:space="preserve"> </w:t>
                      </w:r>
                      <w:r>
                        <w:rPr>
                          <w:color w:val="393938"/>
                          <w:spacing w:val="-2"/>
                        </w:rPr>
                        <w:t>business</w:t>
                      </w:r>
                      <w:r>
                        <w:rPr>
                          <w:color w:val="393938"/>
                          <w:spacing w:val="-5"/>
                        </w:rPr>
                        <w:t xml:space="preserve"> </w:t>
                      </w:r>
                      <w:r>
                        <w:rPr>
                          <w:color w:val="393938"/>
                          <w:spacing w:val="-2"/>
                        </w:rPr>
                        <w:t>in</w:t>
                      </w:r>
                      <w:r>
                        <w:rPr>
                          <w:color w:val="393938"/>
                          <w:spacing w:val="-5"/>
                        </w:rPr>
                        <w:t xml:space="preserve"> </w:t>
                      </w:r>
                      <w:r>
                        <w:rPr>
                          <w:color w:val="393938"/>
                          <w:spacing w:val="-2"/>
                        </w:rPr>
                        <w:t>the</w:t>
                      </w:r>
                      <w:r>
                        <w:rPr>
                          <w:color w:val="393938"/>
                          <w:spacing w:val="-5"/>
                        </w:rPr>
                        <w:t xml:space="preserve"> </w:t>
                      </w:r>
                      <w:r>
                        <w:rPr>
                          <w:color w:val="393938"/>
                          <w:spacing w:val="-2"/>
                        </w:rPr>
                        <w:t>dental</w:t>
                      </w:r>
                      <w:r>
                        <w:rPr>
                          <w:color w:val="393938"/>
                          <w:spacing w:val="-5"/>
                        </w:rPr>
                        <w:t xml:space="preserve"> </w:t>
                      </w:r>
                      <w:r>
                        <w:rPr>
                          <w:color w:val="393938"/>
                          <w:spacing w:val="-2"/>
                        </w:rPr>
                        <w:t>industry</w:t>
                      </w:r>
                      <w:r>
                        <w:rPr>
                          <w:color w:val="393938"/>
                          <w:spacing w:val="-5"/>
                        </w:rPr>
                        <w:t xml:space="preserve"> </w:t>
                      </w:r>
                      <w:r>
                        <w:rPr>
                          <w:color w:val="393938"/>
                          <w:spacing w:val="-2"/>
                        </w:rPr>
                        <w:t>based</w:t>
                      </w:r>
                      <w:r>
                        <w:rPr>
                          <w:color w:val="393938"/>
                          <w:spacing w:val="-7"/>
                        </w:rPr>
                        <w:t xml:space="preserve"> </w:t>
                      </w:r>
                      <w:r>
                        <w:rPr>
                          <w:color w:val="393938"/>
                          <w:spacing w:val="-2"/>
                        </w:rPr>
                        <w:t>in</w:t>
                      </w:r>
                      <w:r>
                        <w:rPr>
                          <w:color w:val="393938"/>
                          <w:spacing w:val="-5"/>
                        </w:rPr>
                        <w:t xml:space="preserve"> </w:t>
                      </w:r>
                      <w:r>
                        <w:rPr>
                          <w:color w:val="393938"/>
                          <w:spacing w:val="-2"/>
                        </w:rPr>
                        <w:t>Bad</w:t>
                      </w:r>
                      <w:r>
                        <w:rPr>
                          <w:color w:val="393938"/>
                          <w:spacing w:val="-5"/>
                        </w:rPr>
                        <w:t xml:space="preserve"> </w:t>
                      </w:r>
                      <w:proofErr w:type="spellStart"/>
                      <w:r>
                        <w:rPr>
                          <w:color w:val="393938"/>
                          <w:spacing w:val="-2"/>
                        </w:rPr>
                        <w:t>Säckingen</w:t>
                      </w:r>
                      <w:proofErr w:type="spellEnd"/>
                      <w:r>
                        <w:rPr>
                          <w:color w:val="393938"/>
                          <w:spacing w:val="-2"/>
                        </w:rPr>
                        <w:t>, in</w:t>
                      </w:r>
                      <w:r>
                        <w:rPr>
                          <w:color w:val="393938"/>
                          <w:spacing w:val="-3"/>
                        </w:rPr>
                        <w:t xml:space="preserve"> </w:t>
                      </w:r>
                      <w:r>
                        <w:rPr>
                          <w:color w:val="393938"/>
                          <w:spacing w:val="-2"/>
                        </w:rPr>
                        <w:t>southern Germany. For 100</w:t>
                      </w:r>
                      <w:r>
                        <w:rPr>
                          <w:color w:val="393938"/>
                          <w:spacing w:val="-3"/>
                        </w:rPr>
                        <w:t xml:space="preserve"> </w:t>
                      </w:r>
                      <w:r>
                        <w:rPr>
                          <w:color w:val="393938"/>
                          <w:spacing w:val="-2"/>
                        </w:rPr>
                        <w:t>years,</w:t>
                      </w:r>
                      <w:r>
                        <w:rPr>
                          <w:color w:val="393938"/>
                          <w:spacing w:val="-3"/>
                        </w:rPr>
                        <w:t xml:space="preserve"> </w:t>
                      </w:r>
                      <w:r>
                        <w:rPr>
                          <w:color w:val="393938"/>
                          <w:spacing w:val="-2"/>
                        </w:rPr>
                        <w:t>VITA</w:t>
                      </w:r>
                      <w:r>
                        <w:rPr>
                          <w:color w:val="393938"/>
                          <w:spacing w:val="-3"/>
                        </w:rPr>
                        <w:t xml:space="preserve"> </w:t>
                      </w:r>
                      <w:r>
                        <w:rPr>
                          <w:color w:val="393938"/>
                          <w:spacing w:val="-2"/>
                        </w:rPr>
                        <w:t>has been developing,</w:t>
                      </w:r>
                      <w:r>
                        <w:rPr>
                          <w:color w:val="393938"/>
                          <w:spacing w:val="-3"/>
                        </w:rPr>
                        <w:t xml:space="preserve"> </w:t>
                      </w:r>
                      <w:proofErr w:type="gramStart"/>
                      <w:r>
                        <w:rPr>
                          <w:color w:val="393938"/>
                          <w:spacing w:val="-2"/>
                        </w:rPr>
                        <w:t>producing</w:t>
                      </w:r>
                      <w:proofErr w:type="gramEnd"/>
                      <w:r>
                        <w:rPr>
                          <w:color w:val="393938"/>
                          <w:spacing w:val="-2"/>
                        </w:rPr>
                        <w:t xml:space="preserve"> and</w:t>
                      </w:r>
                      <w:r>
                        <w:rPr>
                          <w:color w:val="393938"/>
                          <w:spacing w:val="-3"/>
                        </w:rPr>
                        <w:t xml:space="preserve"> </w:t>
                      </w:r>
                      <w:r>
                        <w:rPr>
                          <w:color w:val="393938"/>
                          <w:spacing w:val="-2"/>
                        </w:rPr>
                        <w:t>distributing</w:t>
                      </w:r>
                      <w:r>
                        <w:rPr>
                          <w:color w:val="393938"/>
                          <w:spacing w:val="-3"/>
                        </w:rPr>
                        <w:t xml:space="preserve"> </w:t>
                      </w:r>
                      <w:r>
                        <w:rPr>
                          <w:color w:val="393938"/>
                          <w:spacing w:val="-2"/>
                        </w:rPr>
                        <w:t xml:space="preserve">innovative, high-quality products and </w:t>
                      </w:r>
                      <w:r>
                        <w:rPr>
                          <w:color w:val="393938"/>
                        </w:rPr>
                        <w:t>solutions</w:t>
                      </w:r>
                      <w:r>
                        <w:rPr>
                          <w:color w:val="393938"/>
                          <w:spacing w:val="-12"/>
                        </w:rPr>
                        <w:t xml:space="preserve"> </w:t>
                      </w:r>
                      <w:r>
                        <w:rPr>
                          <w:color w:val="393938"/>
                        </w:rPr>
                        <w:t>for</w:t>
                      </w:r>
                      <w:r>
                        <w:rPr>
                          <w:color w:val="393938"/>
                          <w:spacing w:val="-11"/>
                        </w:rPr>
                        <w:t xml:space="preserve"> </w:t>
                      </w:r>
                      <w:r>
                        <w:rPr>
                          <w:color w:val="393938"/>
                        </w:rPr>
                        <w:t>dental</w:t>
                      </w:r>
                      <w:r>
                        <w:rPr>
                          <w:color w:val="393938"/>
                          <w:spacing w:val="-11"/>
                        </w:rPr>
                        <w:t xml:space="preserve"> </w:t>
                      </w:r>
                      <w:r>
                        <w:rPr>
                          <w:color w:val="393938"/>
                        </w:rPr>
                        <w:t>technology</w:t>
                      </w:r>
                      <w:r>
                        <w:rPr>
                          <w:color w:val="393938"/>
                          <w:spacing w:val="-11"/>
                        </w:rPr>
                        <w:t xml:space="preserve"> </w:t>
                      </w:r>
                      <w:r>
                        <w:rPr>
                          <w:color w:val="393938"/>
                        </w:rPr>
                        <w:t>and</w:t>
                      </w:r>
                      <w:r>
                        <w:rPr>
                          <w:color w:val="393938"/>
                          <w:spacing w:val="-11"/>
                        </w:rPr>
                        <w:t xml:space="preserve"> </w:t>
                      </w:r>
                      <w:r>
                        <w:rPr>
                          <w:color w:val="393938"/>
                        </w:rPr>
                        <w:t>dentistry.</w:t>
                      </w:r>
                      <w:r>
                        <w:rPr>
                          <w:color w:val="393938"/>
                          <w:spacing w:val="-11"/>
                        </w:rPr>
                        <w:t xml:space="preserve"> </w:t>
                      </w:r>
                      <w:r>
                        <w:rPr>
                          <w:color w:val="393938"/>
                        </w:rPr>
                        <w:t>Worldwide,</w:t>
                      </w:r>
                      <w:r>
                        <w:rPr>
                          <w:color w:val="393938"/>
                          <w:spacing w:val="-11"/>
                        </w:rPr>
                        <w:t xml:space="preserve"> </w:t>
                      </w:r>
                      <w:r>
                        <w:rPr>
                          <w:color w:val="393938"/>
                        </w:rPr>
                        <w:t>more</w:t>
                      </w:r>
                      <w:r>
                        <w:rPr>
                          <w:color w:val="393938"/>
                          <w:spacing w:val="-11"/>
                        </w:rPr>
                        <w:t xml:space="preserve"> </w:t>
                      </w:r>
                      <w:r>
                        <w:rPr>
                          <w:color w:val="393938"/>
                        </w:rPr>
                        <w:t>than</w:t>
                      </w:r>
                      <w:r>
                        <w:rPr>
                          <w:color w:val="393938"/>
                          <w:spacing w:val="-11"/>
                        </w:rPr>
                        <w:t xml:space="preserve"> </w:t>
                      </w:r>
                      <w:r>
                        <w:rPr>
                          <w:color w:val="393938"/>
                        </w:rPr>
                        <w:t>600</w:t>
                      </w:r>
                      <w:r>
                        <w:rPr>
                          <w:color w:val="393938"/>
                          <w:spacing w:val="-11"/>
                        </w:rPr>
                        <w:t xml:space="preserve"> </w:t>
                      </w:r>
                      <w:r>
                        <w:rPr>
                          <w:color w:val="393938"/>
                        </w:rPr>
                        <w:t>employees</w:t>
                      </w:r>
                      <w:r>
                        <w:rPr>
                          <w:color w:val="393938"/>
                          <w:spacing w:val="-11"/>
                        </w:rPr>
                        <w:t xml:space="preserve"> </w:t>
                      </w:r>
                      <w:r>
                        <w:rPr>
                          <w:color w:val="393938"/>
                        </w:rPr>
                        <w:t>work</w:t>
                      </w:r>
                      <w:r>
                        <w:rPr>
                          <w:color w:val="393938"/>
                          <w:spacing w:val="-11"/>
                        </w:rPr>
                        <w:t xml:space="preserve"> </w:t>
                      </w:r>
                      <w:r>
                        <w:rPr>
                          <w:color w:val="393938"/>
                        </w:rPr>
                        <w:t>for</w:t>
                      </w:r>
                      <w:r>
                        <w:rPr>
                          <w:color w:val="393938"/>
                          <w:spacing w:val="-11"/>
                        </w:rPr>
                        <w:t xml:space="preserve"> </w:t>
                      </w:r>
                      <w:r>
                        <w:rPr>
                          <w:color w:val="393938"/>
                        </w:rPr>
                        <w:t>VITA</w:t>
                      </w:r>
                      <w:r>
                        <w:rPr>
                          <w:color w:val="393938"/>
                          <w:spacing w:val="-11"/>
                        </w:rPr>
                        <w:t xml:space="preserve"> </w:t>
                      </w:r>
                      <w:proofErr w:type="spellStart"/>
                      <w:r>
                        <w:rPr>
                          <w:color w:val="393938"/>
                        </w:rPr>
                        <w:t>Zahnfabrik</w:t>
                      </w:r>
                      <w:proofErr w:type="spellEnd"/>
                      <w:r>
                        <w:rPr>
                          <w:color w:val="393938"/>
                        </w:rPr>
                        <w:t>,</w:t>
                      </w:r>
                      <w:r>
                        <w:rPr>
                          <w:color w:val="393938"/>
                          <w:spacing w:val="-11"/>
                        </w:rPr>
                        <w:t xml:space="preserve"> </w:t>
                      </w:r>
                      <w:r>
                        <w:rPr>
                          <w:color w:val="393938"/>
                        </w:rPr>
                        <w:t>with</w:t>
                      </w:r>
                      <w:r>
                        <w:rPr>
                          <w:color w:val="393938"/>
                          <w:spacing w:val="-11"/>
                        </w:rPr>
                        <w:t xml:space="preserve"> </w:t>
                      </w:r>
                      <w:r>
                        <w:rPr>
                          <w:color w:val="393938"/>
                        </w:rPr>
                        <w:t>the</w:t>
                      </w:r>
                      <w:r>
                        <w:rPr>
                          <w:color w:val="393938"/>
                          <w:spacing w:val="-10"/>
                        </w:rPr>
                        <w:t xml:space="preserve"> </w:t>
                      </w:r>
                      <w:r>
                        <w:rPr>
                          <w:color w:val="393938"/>
                        </w:rPr>
                        <w:t>objective of</w:t>
                      </w:r>
                      <w:r>
                        <w:rPr>
                          <w:color w:val="393938"/>
                          <w:spacing w:val="-12"/>
                        </w:rPr>
                        <w:t xml:space="preserve"> </w:t>
                      </w:r>
                      <w:r>
                        <w:rPr>
                          <w:color w:val="393938"/>
                        </w:rPr>
                        <w:t>being</w:t>
                      </w:r>
                      <w:r>
                        <w:rPr>
                          <w:color w:val="393938"/>
                          <w:spacing w:val="-11"/>
                        </w:rPr>
                        <w:t xml:space="preserve"> </w:t>
                      </w:r>
                      <w:r>
                        <w:rPr>
                          <w:color w:val="393938"/>
                        </w:rPr>
                        <w:t>closer</w:t>
                      </w:r>
                      <w:r>
                        <w:rPr>
                          <w:color w:val="393938"/>
                          <w:spacing w:val="-11"/>
                        </w:rPr>
                        <w:t xml:space="preserve"> </w:t>
                      </w:r>
                      <w:r>
                        <w:rPr>
                          <w:color w:val="393938"/>
                        </w:rPr>
                        <w:t>to</w:t>
                      </w:r>
                      <w:r>
                        <w:rPr>
                          <w:color w:val="393938"/>
                          <w:spacing w:val="-11"/>
                        </w:rPr>
                        <w:t xml:space="preserve"> </w:t>
                      </w:r>
                      <w:r>
                        <w:rPr>
                          <w:color w:val="393938"/>
                        </w:rPr>
                        <w:t>users</w:t>
                      </w:r>
                      <w:r>
                        <w:rPr>
                          <w:color w:val="393938"/>
                          <w:spacing w:val="-11"/>
                        </w:rPr>
                        <w:t xml:space="preserve"> </w:t>
                      </w:r>
                      <w:r>
                        <w:rPr>
                          <w:color w:val="393938"/>
                        </w:rPr>
                        <w:t>and</w:t>
                      </w:r>
                      <w:r>
                        <w:rPr>
                          <w:color w:val="393938"/>
                          <w:spacing w:val="-11"/>
                        </w:rPr>
                        <w:t xml:space="preserve"> </w:t>
                      </w:r>
                      <w:r>
                        <w:rPr>
                          <w:color w:val="393938"/>
                        </w:rPr>
                        <w:t>customers</w:t>
                      </w:r>
                      <w:r>
                        <w:rPr>
                          <w:color w:val="393938"/>
                          <w:spacing w:val="-11"/>
                        </w:rPr>
                        <w:t xml:space="preserve"> </w:t>
                      </w:r>
                      <w:r>
                        <w:rPr>
                          <w:color w:val="393938"/>
                        </w:rPr>
                        <w:t>than</w:t>
                      </w:r>
                      <w:r>
                        <w:rPr>
                          <w:color w:val="393938"/>
                          <w:spacing w:val="-10"/>
                        </w:rPr>
                        <w:t xml:space="preserve"> </w:t>
                      </w:r>
                      <w:r>
                        <w:rPr>
                          <w:color w:val="393938"/>
                        </w:rPr>
                        <w:t>anyone</w:t>
                      </w:r>
                      <w:r>
                        <w:rPr>
                          <w:color w:val="393938"/>
                          <w:spacing w:val="-12"/>
                        </w:rPr>
                        <w:t xml:space="preserve"> </w:t>
                      </w:r>
                      <w:r>
                        <w:rPr>
                          <w:color w:val="393938"/>
                        </w:rPr>
                        <w:t>else.</w:t>
                      </w:r>
                      <w:r>
                        <w:rPr>
                          <w:color w:val="393938"/>
                          <w:spacing w:val="-11"/>
                        </w:rPr>
                        <w:t xml:space="preserve"> </w:t>
                      </w:r>
                      <w:r>
                        <w:rPr>
                          <w:color w:val="393938"/>
                        </w:rPr>
                        <w:t>Areas</w:t>
                      </w:r>
                      <w:r>
                        <w:rPr>
                          <w:color w:val="393938"/>
                          <w:spacing w:val="-10"/>
                        </w:rPr>
                        <w:t xml:space="preserve"> </w:t>
                      </w:r>
                      <w:r>
                        <w:rPr>
                          <w:color w:val="393938"/>
                        </w:rPr>
                        <w:t>of</w:t>
                      </w:r>
                      <w:r>
                        <w:rPr>
                          <w:color w:val="393938"/>
                          <w:spacing w:val="-12"/>
                        </w:rPr>
                        <w:t xml:space="preserve"> </w:t>
                      </w:r>
                      <w:r>
                        <w:rPr>
                          <w:color w:val="393938"/>
                        </w:rPr>
                        <w:t>expertise</w:t>
                      </w:r>
                      <w:r>
                        <w:rPr>
                          <w:color w:val="393938"/>
                          <w:spacing w:val="-9"/>
                        </w:rPr>
                        <w:t xml:space="preserve"> </w:t>
                      </w:r>
                      <w:r>
                        <w:rPr>
                          <w:color w:val="393938"/>
                        </w:rPr>
                        <w:t>range</w:t>
                      </w:r>
                      <w:r>
                        <w:rPr>
                          <w:color w:val="393938"/>
                          <w:spacing w:val="-10"/>
                        </w:rPr>
                        <w:t xml:space="preserve"> </w:t>
                      </w:r>
                      <w:r>
                        <w:rPr>
                          <w:color w:val="393938"/>
                        </w:rPr>
                        <w:t>from</w:t>
                      </w:r>
                      <w:r>
                        <w:rPr>
                          <w:color w:val="393938"/>
                          <w:spacing w:val="-11"/>
                        </w:rPr>
                        <w:t xml:space="preserve"> </w:t>
                      </w:r>
                      <w:r>
                        <w:rPr>
                          <w:color w:val="393938"/>
                        </w:rPr>
                        <w:t>analog</w:t>
                      </w:r>
                      <w:r>
                        <w:rPr>
                          <w:color w:val="393938"/>
                          <w:spacing w:val="-12"/>
                        </w:rPr>
                        <w:t xml:space="preserve"> </w:t>
                      </w:r>
                      <w:r>
                        <w:rPr>
                          <w:color w:val="393938"/>
                        </w:rPr>
                        <w:t>and</w:t>
                      </w:r>
                      <w:r>
                        <w:rPr>
                          <w:color w:val="393938"/>
                          <w:spacing w:val="-9"/>
                        </w:rPr>
                        <w:t xml:space="preserve"> </w:t>
                      </w:r>
                      <w:r>
                        <w:rPr>
                          <w:color w:val="393938"/>
                        </w:rPr>
                        <w:t>digital</w:t>
                      </w:r>
                      <w:r>
                        <w:rPr>
                          <w:color w:val="393938"/>
                          <w:spacing w:val="-11"/>
                        </w:rPr>
                        <w:t xml:space="preserve"> </w:t>
                      </w:r>
                      <w:r>
                        <w:rPr>
                          <w:color w:val="393938"/>
                        </w:rPr>
                        <w:t>shade</w:t>
                      </w:r>
                      <w:r>
                        <w:rPr>
                          <w:color w:val="393938"/>
                          <w:spacing w:val="-12"/>
                        </w:rPr>
                        <w:t xml:space="preserve"> </w:t>
                      </w:r>
                      <w:r>
                        <w:rPr>
                          <w:color w:val="393938"/>
                        </w:rPr>
                        <w:t>determination, denture</w:t>
                      </w:r>
                      <w:r>
                        <w:rPr>
                          <w:color w:val="393938"/>
                          <w:spacing w:val="-11"/>
                        </w:rPr>
                        <w:t xml:space="preserve"> </w:t>
                      </w:r>
                      <w:r>
                        <w:rPr>
                          <w:color w:val="393938"/>
                        </w:rPr>
                        <w:t>teeth</w:t>
                      </w:r>
                      <w:r>
                        <w:rPr>
                          <w:color w:val="393938"/>
                          <w:spacing w:val="-10"/>
                        </w:rPr>
                        <w:t xml:space="preserve"> </w:t>
                      </w:r>
                      <w:r>
                        <w:rPr>
                          <w:color w:val="393938"/>
                        </w:rPr>
                        <w:t>and</w:t>
                      </w:r>
                      <w:r>
                        <w:rPr>
                          <w:color w:val="393938"/>
                          <w:spacing w:val="-10"/>
                        </w:rPr>
                        <w:t xml:space="preserve"> </w:t>
                      </w:r>
                      <w:r>
                        <w:rPr>
                          <w:color w:val="393938"/>
                        </w:rPr>
                        <w:t>veneering</w:t>
                      </w:r>
                      <w:r>
                        <w:rPr>
                          <w:color w:val="393938"/>
                          <w:spacing w:val="-10"/>
                        </w:rPr>
                        <w:t xml:space="preserve"> </w:t>
                      </w:r>
                      <w:r>
                        <w:rPr>
                          <w:color w:val="393938"/>
                        </w:rPr>
                        <w:t>materials,</w:t>
                      </w:r>
                      <w:r>
                        <w:rPr>
                          <w:color w:val="393938"/>
                          <w:spacing w:val="-10"/>
                        </w:rPr>
                        <w:t xml:space="preserve"> </w:t>
                      </w:r>
                      <w:r>
                        <w:rPr>
                          <w:color w:val="393938"/>
                        </w:rPr>
                        <w:t>press</w:t>
                      </w:r>
                      <w:r>
                        <w:rPr>
                          <w:color w:val="393938"/>
                          <w:spacing w:val="-11"/>
                        </w:rPr>
                        <w:t xml:space="preserve"> </w:t>
                      </w:r>
                      <w:r>
                        <w:rPr>
                          <w:color w:val="393938"/>
                        </w:rPr>
                        <w:t>ceramics</w:t>
                      </w:r>
                      <w:r>
                        <w:rPr>
                          <w:color w:val="393938"/>
                          <w:spacing w:val="-11"/>
                        </w:rPr>
                        <w:t xml:space="preserve"> </w:t>
                      </w:r>
                      <w:r>
                        <w:rPr>
                          <w:color w:val="393938"/>
                        </w:rPr>
                        <w:t>and</w:t>
                      </w:r>
                      <w:r>
                        <w:rPr>
                          <w:color w:val="393938"/>
                          <w:spacing w:val="-10"/>
                        </w:rPr>
                        <w:t xml:space="preserve"> </w:t>
                      </w:r>
                      <w:r>
                        <w:rPr>
                          <w:color w:val="393938"/>
                        </w:rPr>
                        <w:t>CAD/CAM</w:t>
                      </w:r>
                      <w:r>
                        <w:rPr>
                          <w:color w:val="393938"/>
                          <w:spacing w:val="-10"/>
                        </w:rPr>
                        <w:t xml:space="preserve"> </w:t>
                      </w:r>
                      <w:r>
                        <w:rPr>
                          <w:color w:val="393938"/>
                        </w:rPr>
                        <w:t>materials</w:t>
                      </w:r>
                      <w:r>
                        <w:rPr>
                          <w:color w:val="393938"/>
                          <w:spacing w:val="-10"/>
                        </w:rPr>
                        <w:t xml:space="preserve"> </w:t>
                      </w:r>
                      <w:r>
                        <w:rPr>
                          <w:color w:val="393938"/>
                        </w:rPr>
                        <w:t>and</w:t>
                      </w:r>
                      <w:r>
                        <w:rPr>
                          <w:color w:val="393938"/>
                          <w:spacing w:val="-10"/>
                        </w:rPr>
                        <w:t xml:space="preserve"> </w:t>
                      </w:r>
                      <w:r>
                        <w:rPr>
                          <w:color w:val="393938"/>
                        </w:rPr>
                        <w:t>furnaces</w:t>
                      </w:r>
                      <w:r>
                        <w:rPr>
                          <w:color w:val="393938"/>
                          <w:spacing w:val="-10"/>
                        </w:rPr>
                        <w:t xml:space="preserve"> </w:t>
                      </w:r>
                      <w:r>
                        <w:rPr>
                          <w:color w:val="393938"/>
                        </w:rPr>
                        <w:t>and</w:t>
                      </w:r>
                      <w:r>
                        <w:rPr>
                          <w:color w:val="393938"/>
                          <w:spacing w:val="-10"/>
                        </w:rPr>
                        <w:t xml:space="preserve"> </w:t>
                      </w:r>
                      <w:r>
                        <w:rPr>
                          <w:color w:val="393938"/>
                        </w:rPr>
                        <w:t>dental</w:t>
                      </w:r>
                      <w:r>
                        <w:rPr>
                          <w:color w:val="393938"/>
                          <w:spacing w:val="-10"/>
                        </w:rPr>
                        <w:t xml:space="preserve"> </w:t>
                      </w:r>
                      <w:r>
                        <w:rPr>
                          <w:color w:val="393938"/>
                        </w:rPr>
                        <w:t>materials.</w:t>
                      </w:r>
                    </w:p>
                    <w:p w14:paraId="52739708" w14:textId="77777777" w:rsidR="000C440D" w:rsidRDefault="00101564">
                      <w:pPr>
                        <w:pStyle w:val="Textkrper"/>
                        <w:spacing w:before="120"/>
                        <w:ind w:left="142" w:right="137"/>
                        <w:jc w:val="both"/>
                      </w:pPr>
                      <w:r>
                        <w:rPr>
                          <w:color w:val="393938"/>
                        </w:rPr>
                        <w:t>The</w:t>
                      </w:r>
                      <w:r>
                        <w:rPr>
                          <w:color w:val="393938"/>
                          <w:spacing w:val="-4"/>
                        </w:rPr>
                        <w:t xml:space="preserve"> </w:t>
                      </w:r>
                      <w:r>
                        <w:rPr>
                          <w:color w:val="393938"/>
                        </w:rPr>
                        <w:t>needs</w:t>
                      </w:r>
                      <w:r>
                        <w:rPr>
                          <w:color w:val="393938"/>
                          <w:spacing w:val="-3"/>
                        </w:rPr>
                        <w:t xml:space="preserve"> </w:t>
                      </w:r>
                      <w:r>
                        <w:rPr>
                          <w:color w:val="393938"/>
                        </w:rPr>
                        <w:t>of</w:t>
                      </w:r>
                      <w:r>
                        <w:rPr>
                          <w:color w:val="393938"/>
                          <w:spacing w:val="-3"/>
                        </w:rPr>
                        <w:t xml:space="preserve"> </w:t>
                      </w:r>
                      <w:r>
                        <w:rPr>
                          <w:color w:val="393938"/>
                        </w:rPr>
                        <w:t>the</w:t>
                      </w:r>
                      <w:r>
                        <w:rPr>
                          <w:color w:val="393938"/>
                          <w:spacing w:val="-3"/>
                        </w:rPr>
                        <w:t xml:space="preserve"> </w:t>
                      </w:r>
                      <w:r>
                        <w:rPr>
                          <w:color w:val="393938"/>
                        </w:rPr>
                        <w:t>user</w:t>
                      </w:r>
                      <w:r>
                        <w:rPr>
                          <w:color w:val="393938"/>
                          <w:spacing w:val="-4"/>
                        </w:rPr>
                        <w:t xml:space="preserve"> </w:t>
                      </w:r>
                      <w:r>
                        <w:rPr>
                          <w:color w:val="393938"/>
                        </w:rPr>
                        <w:t>are</w:t>
                      </w:r>
                      <w:r>
                        <w:rPr>
                          <w:color w:val="393938"/>
                          <w:spacing w:val="-3"/>
                        </w:rPr>
                        <w:t xml:space="preserve"> </w:t>
                      </w:r>
                      <w:r>
                        <w:rPr>
                          <w:color w:val="393938"/>
                        </w:rPr>
                        <w:t>also</w:t>
                      </w:r>
                      <w:r>
                        <w:rPr>
                          <w:color w:val="393938"/>
                          <w:spacing w:val="-3"/>
                        </w:rPr>
                        <w:t xml:space="preserve"> </w:t>
                      </w:r>
                      <w:r>
                        <w:rPr>
                          <w:color w:val="393938"/>
                        </w:rPr>
                        <w:t>the</w:t>
                      </w:r>
                      <w:r>
                        <w:rPr>
                          <w:color w:val="393938"/>
                          <w:spacing w:val="-4"/>
                        </w:rPr>
                        <w:t xml:space="preserve"> </w:t>
                      </w:r>
                      <w:r>
                        <w:rPr>
                          <w:color w:val="393938"/>
                        </w:rPr>
                        <w:t>focus</w:t>
                      </w:r>
                      <w:r>
                        <w:rPr>
                          <w:color w:val="393938"/>
                          <w:spacing w:val="-3"/>
                        </w:rPr>
                        <w:t xml:space="preserve"> </w:t>
                      </w:r>
                      <w:r>
                        <w:rPr>
                          <w:color w:val="393938"/>
                        </w:rPr>
                        <w:t>of</w:t>
                      </w:r>
                      <w:r>
                        <w:rPr>
                          <w:color w:val="393938"/>
                          <w:spacing w:val="-4"/>
                        </w:rPr>
                        <w:t xml:space="preserve"> </w:t>
                      </w:r>
                      <w:r>
                        <w:rPr>
                          <w:color w:val="393938"/>
                        </w:rPr>
                        <w:t>the</w:t>
                      </w:r>
                      <w:r>
                        <w:rPr>
                          <w:color w:val="393938"/>
                          <w:spacing w:val="-4"/>
                        </w:rPr>
                        <w:t xml:space="preserve"> </w:t>
                      </w:r>
                      <w:r>
                        <w:rPr>
                          <w:color w:val="393938"/>
                        </w:rPr>
                        <w:t>new</w:t>
                      </w:r>
                      <w:r>
                        <w:rPr>
                          <w:color w:val="393938"/>
                          <w:spacing w:val="-4"/>
                        </w:rPr>
                        <w:t xml:space="preserve"> </w:t>
                      </w:r>
                      <w:r>
                        <w:rPr>
                          <w:color w:val="393938"/>
                        </w:rPr>
                        <w:t>development</w:t>
                      </w:r>
                      <w:r>
                        <w:rPr>
                          <w:color w:val="393938"/>
                          <w:spacing w:val="-4"/>
                        </w:rPr>
                        <w:t xml:space="preserve"> </w:t>
                      </w:r>
                      <w:r>
                        <w:rPr>
                          <w:color w:val="393938"/>
                        </w:rPr>
                        <w:t>of</w:t>
                      </w:r>
                      <w:r>
                        <w:rPr>
                          <w:color w:val="393938"/>
                          <w:spacing w:val="-4"/>
                        </w:rPr>
                        <w:t xml:space="preserve"> </w:t>
                      </w:r>
                      <w:r>
                        <w:rPr>
                          <w:color w:val="393938"/>
                        </w:rPr>
                        <w:t>innovative</w:t>
                      </w:r>
                      <w:r>
                        <w:rPr>
                          <w:color w:val="393938"/>
                          <w:spacing w:val="-4"/>
                        </w:rPr>
                        <w:t xml:space="preserve"> </w:t>
                      </w:r>
                      <w:r>
                        <w:rPr>
                          <w:color w:val="393938"/>
                        </w:rPr>
                        <w:t>system</w:t>
                      </w:r>
                      <w:r>
                        <w:rPr>
                          <w:color w:val="393938"/>
                          <w:spacing w:val="-3"/>
                        </w:rPr>
                        <w:t xml:space="preserve"> </w:t>
                      </w:r>
                      <w:r>
                        <w:rPr>
                          <w:color w:val="393938"/>
                        </w:rPr>
                        <w:t>solutions</w:t>
                      </w:r>
                      <w:r>
                        <w:rPr>
                          <w:color w:val="393938"/>
                          <w:spacing w:val="-3"/>
                        </w:rPr>
                        <w:t xml:space="preserve"> </w:t>
                      </w:r>
                      <w:r>
                        <w:rPr>
                          <w:color w:val="393938"/>
                        </w:rPr>
                        <w:t>for</w:t>
                      </w:r>
                      <w:r>
                        <w:rPr>
                          <w:color w:val="393938"/>
                          <w:spacing w:val="-4"/>
                        </w:rPr>
                        <w:t xml:space="preserve"> </w:t>
                      </w:r>
                      <w:r>
                        <w:rPr>
                          <w:color w:val="393938"/>
                        </w:rPr>
                        <w:t>the</w:t>
                      </w:r>
                      <w:r>
                        <w:rPr>
                          <w:color w:val="393938"/>
                          <w:spacing w:val="-4"/>
                        </w:rPr>
                        <w:t xml:space="preserve"> </w:t>
                      </w:r>
                      <w:r>
                        <w:rPr>
                          <w:color w:val="393938"/>
                        </w:rPr>
                        <w:t>functional</w:t>
                      </w:r>
                      <w:r>
                        <w:rPr>
                          <w:color w:val="393938"/>
                          <w:spacing w:val="-3"/>
                        </w:rPr>
                        <w:t xml:space="preserve"> </w:t>
                      </w:r>
                      <w:r>
                        <w:rPr>
                          <w:color w:val="393938"/>
                        </w:rPr>
                        <w:t>and</w:t>
                      </w:r>
                      <w:r>
                        <w:rPr>
                          <w:color w:val="393938"/>
                          <w:spacing w:val="-3"/>
                        </w:rPr>
                        <w:t xml:space="preserve"> </w:t>
                      </w:r>
                      <w:r>
                        <w:rPr>
                          <w:color w:val="393938"/>
                        </w:rPr>
                        <w:t xml:space="preserve">esthetic </w:t>
                      </w:r>
                      <w:r>
                        <w:rPr>
                          <w:color w:val="393938"/>
                          <w:spacing w:val="-2"/>
                        </w:rPr>
                        <w:t>reproduction</w:t>
                      </w:r>
                      <w:r>
                        <w:rPr>
                          <w:color w:val="393938"/>
                          <w:spacing w:val="-7"/>
                        </w:rPr>
                        <w:t xml:space="preserve"> </w:t>
                      </w:r>
                      <w:r>
                        <w:rPr>
                          <w:color w:val="393938"/>
                          <w:spacing w:val="-2"/>
                        </w:rPr>
                        <w:t>of</w:t>
                      </w:r>
                      <w:r>
                        <w:rPr>
                          <w:color w:val="393938"/>
                          <w:spacing w:val="-6"/>
                        </w:rPr>
                        <w:t xml:space="preserve"> </w:t>
                      </w:r>
                      <w:r>
                        <w:rPr>
                          <w:color w:val="393938"/>
                          <w:spacing w:val="-2"/>
                        </w:rPr>
                        <w:t>tooth</w:t>
                      </w:r>
                      <w:r>
                        <w:rPr>
                          <w:color w:val="393938"/>
                          <w:spacing w:val="-7"/>
                        </w:rPr>
                        <w:t xml:space="preserve"> </w:t>
                      </w:r>
                      <w:r>
                        <w:rPr>
                          <w:color w:val="393938"/>
                          <w:spacing w:val="-2"/>
                        </w:rPr>
                        <w:t>structure.</w:t>
                      </w:r>
                      <w:r>
                        <w:rPr>
                          <w:color w:val="393938"/>
                          <w:spacing w:val="-8"/>
                        </w:rPr>
                        <w:t xml:space="preserve"> </w:t>
                      </w:r>
                      <w:r>
                        <w:rPr>
                          <w:color w:val="393938"/>
                          <w:spacing w:val="-2"/>
                        </w:rPr>
                        <w:t>With</w:t>
                      </w:r>
                      <w:r>
                        <w:rPr>
                          <w:color w:val="393938"/>
                          <w:spacing w:val="-8"/>
                        </w:rPr>
                        <w:t xml:space="preserve"> </w:t>
                      </w:r>
                      <w:r>
                        <w:rPr>
                          <w:color w:val="393938"/>
                          <w:spacing w:val="-2"/>
                        </w:rPr>
                        <w:t>scientific</w:t>
                      </w:r>
                      <w:r>
                        <w:rPr>
                          <w:color w:val="393938"/>
                          <w:spacing w:val="-6"/>
                        </w:rPr>
                        <w:t xml:space="preserve"> </w:t>
                      </w:r>
                      <w:r>
                        <w:rPr>
                          <w:color w:val="393938"/>
                          <w:spacing w:val="-2"/>
                        </w:rPr>
                        <w:t>expertise</w:t>
                      </w:r>
                      <w:r>
                        <w:rPr>
                          <w:color w:val="393938"/>
                          <w:spacing w:val="-8"/>
                        </w:rPr>
                        <w:t xml:space="preserve"> </w:t>
                      </w:r>
                      <w:r>
                        <w:rPr>
                          <w:color w:val="393938"/>
                          <w:spacing w:val="-2"/>
                        </w:rPr>
                        <w:t>and</w:t>
                      </w:r>
                      <w:r>
                        <w:rPr>
                          <w:color w:val="393938"/>
                          <w:spacing w:val="-7"/>
                        </w:rPr>
                        <w:t xml:space="preserve"> </w:t>
                      </w:r>
                      <w:r>
                        <w:rPr>
                          <w:color w:val="393938"/>
                          <w:spacing w:val="-2"/>
                        </w:rPr>
                        <w:t>targeted</w:t>
                      </w:r>
                      <w:r>
                        <w:rPr>
                          <w:color w:val="393938"/>
                          <w:spacing w:val="-7"/>
                        </w:rPr>
                        <w:t xml:space="preserve"> </w:t>
                      </w:r>
                      <w:r>
                        <w:rPr>
                          <w:color w:val="393938"/>
                          <w:spacing w:val="-2"/>
                        </w:rPr>
                        <w:t>training</w:t>
                      </w:r>
                      <w:r>
                        <w:rPr>
                          <w:color w:val="393938"/>
                          <w:spacing w:val="-7"/>
                        </w:rPr>
                        <w:t xml:space="preserve"> </w:t>
                      </w:r>
                      <w:r>
                        <w:rPr>
                          <w:color w:val="393938"/>
                          <w:spacing w:val="-2"/>
                        </w:rPr>
                        <w:t>programs,</w:t>
                      </w:r>
                      <w:r>
                        <w:rPr>
                          <w:color w:val="393938"/>
                          <w:spacing w:val="-5"/>
                        </w:rPr>
                        <w:t xml:space="preserve"> </w:t>
                      </w:r>
                      <w:r>
                        <w:rPr>
                          <w:color w:val="393938"/>
                          <w:spacing w:val="-2"/>
                        </w:rPr>
                        <w:t>VITA</w:t>
                      </w:r>
                      <w:r>
                        <w:rPr>
                          <w:color w:val="393938"/>
                          <w:spacing w:val="-7"/>
                        </w:rPr>
                        <w:t xml:space="preserve"> </w:t>
                      </w:r>
                      <w:r>
                        <w:rPr>
                          <w:color w:val="393938"/>
                          <w:spacing w:val="-2"/>
                        </w:rPr>
                        <w:t>supports</w:t>
                      </w:r>
                      <w:r>
                        <w:rPr>
                          <w:color w:val="393938"/>
                          <w:spacing w:val="-6"/>
                        </w:rPr>
                        <w:t xml:space="preserve"> </w:t>
                      </w:r>
                      <w:r>
                        <w:rPr>
                          <w:color w:val="393938"/>
                          <w:spacing w:val="-2"/>
                        </w:rPr>
                        <w:t>and</w:t>
                      </w:r>
                      <w:r>
                        <w:rPr>
                          <w:color w:val="393938"/>
                          <w:spacing w:val="-8"/>
                        </w:rPr>
                        <w:t xml:space="preserve"> </w:t>
                      </w:r>
                      <w:r>
                        <w:rPr>
                          <w:color w:val="393938"/>
                          <w:spacing w:val="-2"/>
                        </w:rPr>
                        <w:t>advises</w:t>
                      </w:r>
                      <w:r>
                        <w:rPr>
                          <w:color w:val="393938"/>
                          <w:spacing w:val="-6"/>
                        </w:rPr>
                        <w:t xml:space="preserve"> </w:t>
                      </w:r>
                      <w:r>
                        <w:rPr>
                          <w:color w:val="393938"/>
                          <w:spacing w:val="-2"/>
                        </w:rPr>
                        <w:t>dental</w:t>
                      </w:r>
                      <w:r>
                        <w:rPr>
                          <w:color w:val="393938"/>
                          <w:spacing w:val="-6"/>
                        </w:rPr>
                        <w:t xml:space="preserve"> </w:t>
                      </w:r>
                      <w:r>
                        <w:rPr>
                          <w:color w:val="393938"/>
                          <w:spacing w:val="-2"/>
                        </w:rPr>
                        <w:t xml:space="preserve">experts </w:t>
                      </w:r>
                      <w:r>
                        <w:rPr>
                          <w:color w:val="393938"/>
                        </w:rPr>
                        <w:t>from more than 125 countries in their daily work.</w:t>
                      </w:r>
                    </w:p>
                    <w:p w14:paraId="3775F48F" w14:textId="77777777" w:rsidR="000C440D" w:rsidRDefault="00101564">
                      <w:pPr>
                        <w:pStyle w:val="Textkrper"/>
                        <w:spacing w:before="120"/>
                        <w:ind w:left="142" w:right="136"/>
                        <w:jc w:val="both"/>
                      </w:pPr>
                      <w:r>
                        <w:rPr>
                          <w:color w:val="393938"/>
                        </w:rPr>
                        <w:t xml:space="preserve">This "PERFECT MATCH" can be experienced in the lab and practice, from precise tooth shade determination to the finished </w:t>
                      </w:r>
                      <w:r>
                        <w:rPr>
                          <w:color w:val="393938"/>
                          <w:spacing w:val="-2"/>
                        </w:rPr>
                        <w:t>restoration</w:t>
                      </w:r>
                      <w:r>
                        <w:rPr>
                          <w:color w:val="393938"/>
                          <w:spacing w:val="-5"/>
                        </w:rPr>
                        <w:t xml:space="preserve"> </w:t>
                      </w:r>
                      <w:r>
                        <w:rPr>
                          <w:color w:val="393938"/>
                          <w:spacing w:val="-2"/>
                        </w:rPr>
                        <w:t>and</w:t>
                      </w:r>
                      <w:r>
                        <w:rPr>
                          <w:color w:val="393938"/>
                          <w:spacing w:val="-7"/>
                        </w:rPr>
                        <w:t xml:space="preserve"> </w:t>
                      </w:r>
                      <w:r>
                        <w:rPr>
                          <w:color w:val="393938"/>
                          <w:spacing w:val="-2"/>
                        </w:rPr>
                        <w:t>cementation.</w:t>
                      </w:r>
                      <w:r>
                        <w:rPr>
                          <w:color w:val="393938"/>
                          <w:spacing w:val="-5"/>
                        </w:rPr>
                        <w:t xml:space="preserve"> </w:t>
                      </w:r>
                      <w:r>
                        <w:rPr>
                          <w:color w:val="393938"/>
                          <w:spacing w:val="-2"/>
                        </w:rPr>
                        <w:t>VITA</w:t>
                      </w:r>
                      <w:r>
                        <w:rPr>
                          <w:color w:val="393938"/>
                          <w:spacing w:val="-5"/>
                        </w:rPr>
                        <w:t xml:space="preserve"> </w:t>
                      </w:r>
                      <w:proofErr w:type="spellStart"/>
                      <w:r>
                        <w:rPr>
                          <w:color w:val="393938"/>
                          <w:spacing w:val="-2"/>
                        </w:rPr>
                        <w:t>Zahnfabrik</w:t>
                      </w:r>
                      <w:proofErr w:type="spellEnd"/>
                      <w:r>
                        <w:rPr>
                          <w:color w:val="393938"/>
                          <w:spacing w:val="-5"/>
                        </w:rPr>
                        <w:t xml:space="preserve"> </w:t>
                      </w:r>
                      <w:r>
                        <w:rPr>
                          <w:color w:val="393938"/>
                          <w:spacing w:val="-2"/>
                        </w:rPr>
                        <w:t>is</w:t>
                      </w:r>
                      <w:r>
                        <w:rPr>
                          <w:color w:val="393938"/>
                          <w:spacing w:val="-6"/>
                        </w:rPr>
                        <w:t xml:space="preserve"> </w:t>
                      </w:r>
                      <w:r>
                        <w:rPr>
                          <w:color w:val="393938"/>
                          <w:spacing w:val="-2"/>
                        </w:rPr>
                        <w:t>committed</w:t>
                      </w:r>
                      <w:r>
                        <w:rPr>
                          <w:color w:val="393938"/>
                          <w:spacing w:val="-4"/>
                        </w:rPr>
                        <w:t xml:space="preserve"> </w:t>
                      </w:r>
                      <w:r>
                        <w:rPr>
                          <w:color w:val="393938"/>
                          <w:spacing w:val="-2"/>
                        </w:rPr>
                        <w:t>to</w:t>
                      </w:r>
                      <w:r>
                        <w:rPr>
                          <w:color w:val="393938"/>
                          <w:spacing w:val="-5"/>
                        </w:rPr>
                        <w:t xml:space="preserve"> </w:t>
                      </w:r>
                      <w:r>
                        <w:rPr>
                          <w:color w:val="393938"/>
                          <w:spacing w:val="-2"/>
                        </w:rPr>
                        <w:t>the</w:t>
                      </w:r>
                      <w:r>
                        <w:rPr>
                          <w:color w:val="393938"/>
                          <w:spacing w:val="-5"/>
                        </w:rPr>
                        <w:t xml:space="preserve"> </w:t>
                      </w:r>
                      <w:r>
                        <w:rPr>
                          <w:color w:val="393938"/>
                          <w:spacing w:val="-2"/>
                        </w:rPr>
                        <w:t>consistent</w:t>
                      </w:r>
                      <w:r>
                        <w:rPr>
                          <w:color w:val="393938"/>
                          <w:spacing w:val="-5"/>
                        </w:rPr>
                        <w:t xml:space="preserve"> </w:t>
                      </w:r>
                      <w:r>
                        <w:rPr>
                          <w:color w:val="393938"/>
                          <w:spacing w:val="-2"/>
                        </w:rPr>
                        <w:t>pursuit</w:t>
                      </w:r>
                      <w:r>
                        <w:rPr>
                          <w:color w:val="393938"/>
                          <w:spacing w:val="-4"/>
                        </w:rPr>
                        <w:t xml:space="preserve"> </w:t>
                      </w:r>
                      <w:r>
                        <w:rPr>
                          <w:color w:val="393938"/>
                          <w:spacing w:val="-2"/>
                        </w:rPr>
                        <w:t>of</w:t>
                      </w:r>
                      <w:r>
                        <w:rPr>
                          <w:color w:val="393938"/>
                          <w:spacing w:val="-5"/>
                        </w:rPr>
                        <w:t xml:space="preserve"> </w:t>
                      </w:r>
                      <w:r>
                        <w:rPr>
                          <w:color w:val="393938"/>
                          <w:spacing w:val="-2"/>
                        </w:rPr>
                        <w:t>developing</w:t>
                      </w:r>
                      <w:r>
                        <w:rPr>
                          <w:color w:val="393938"/>
                          <w:spacing w:val="-5"/>
                        </w:rPr>
                        <w:t xml:space="preserve"> </w:t>
                      </w:r>
                      <w:r>
                        <w:rPr>
                          <w:color w:val="393938"/>
                          <w:spacing w:val="-2"/>
                        </w:rPr>
                        <w:t>increasingly</w:t>
                      </w:r>
                      <w:r>
                        <w:rPr>
                          <w:color w:val="393938"/>
                          <w:spacing w:val="-4"/>
                        </w:rPr>
                        <w:t xml:space="preserve"> </w:t>
                      </w:r>
                      <w:r>
                        <w:rPr>
                          <w:color w:val="393938"/>
                          <w:spacing w:val="-2"/>
                        </w:rPr>
                        <w:t>better</w:t>
                      </w:r>
                      <w:r>
                        <w:rPr>
                          <w:color w:val="393938"/>
                          <w:spacing w:val="-6"/>
                        </w:rPr>
                        <w:t xml:space="preserve"> </w:t>
                      </w:r>
                      <w:r>
                        <w:rPr>
                          <w:color w:val="393938"/>
                          <w:spacing w:val="-2"/>
                        </w:rPr>
                        <w:t>solutions</w:t>
                      </w:r>
                      <w:r>
                        <w:rPr>
                          <w:color w:val="393938"/>
                          <w:spacing w:val="-5"/>
                        </w:rPr>
                        <w:t xml:space="preserve"> </w:t>
                      </w:r>
                      <w:r>
                        <w:rPr>
                          <w:color w:val="393938"/>
                          <w:spacing w:val="-2"/>
                        </w:rPr>
                        <w:t xml:space="preserve">for </w:t>
                      </w:r>
                      <w:r>
                        <w:rPr>
                          <w:color w:val="393938"/>
                        </w:rPr>
                        <w:t>perfect</w:t>
                      </w:r>
                      <w:r>
                        <w:rPr>
                          <w:color w:val="393938"/>
                          <w:spacing w:val="-10"/>
                        </w:rPr>
                        <w:t xml:space="preserve"> </w:t>
                      </w:r>
                      <w:r>
                        <w:rPr>
                          <w:color w:val="393938"/>
                        </w:rPr>
                        <w:t>dentures</w:t>
                      </w:r>
                      <w:r>
                        <w:rPr>
                          <w:color w:val="393938"/>
                          <w:spacing w:val="-9"/>
                        </w:rPr>
                        <w:t xml:space="preserve"> </w:t>
                      </w:r>
                      <w:r>
                        <w:rPr>
                          <w:color w:val="393938"/>
                        </w:rPr>
                        <w:t>through</w:t>
                      </w:r>
                      <w:r>
                        <w:rPr>
                          <w:color w:val="393938"/>
                          <w:spacing w:val="-10"/>
                        </w:rPr>
                        <w:t xml:space="preserve"> </w:t>
                      </w:r>
                      <w:r>
                        <w:rPr>
                          <w:color w:val="393938"/>
                        </w:rPr>
                        <w:t>continuous</w:t>
                      </w:r>
                      <w:r>
                        <w:rPr>
                          <w:color w:val="393938"/>
                          <w:spacing w:val="-11"/>
                        </w:rPr>
                        <w:t xml:space="preserve"> </w:t>
                      </w:r>
                      <w:r>
                        <w:rPr>
                          <w:color w:val="393938"/>
                        </w:rPr>
                        <w:t>innovation</w:t>
                      </w:r>
                      <w:r>
                        <w:rPr>
                          <w:color w:val="393938"/>
                          <w:spacing w:val="-11"/>
                        </w:rPr>
                        <w:t xml:space="preserve"> </w:t>
                      </w:r>
                      <w:r>
                        <w:rPr>
                          <w:color w:val="393938"/>
                        </w:rPr>
                        <w:t>and</w:t>
                      </w:r>
                      <w:r>
                        <w:rPr>
                          <w:color w:val="393938"/>
                          <w:spacing w:val="-9"/>
                        </w:rPr>
                        <w:t xml:space="preserve"> </w:t>
                      </w:r>
                      <w:proofErr w:type="gramStart"/>
                      <w:r>
                        <w:rPr>
                          <w:color w:val="393938"/>
                        </w:rPr>
                        <w:t>high</w:t>
                      </w:r>
                      <w:r>
                        <w:rPr>
                          <w:color w:val="393938"/>
                          <w:spacing w:val="-10"/>
                        </w:rPr>
                        <w:t xml:space="preserve"> </w:t>
                      </w:r>
                      <w:r>
                        <w:rPr>
                          <w:color w:val="393938"/>
                        </w:rPr>
                        <w:t>quality</w:t>
                      </w:r>
                      <w:proofErr w:type="gramEnd"/>
                      <w:r>
                        <w:rPr>
                          <w:color w:val="393938"/>
                          <w:spacing w:val="-11"/>
                        </w:rPr>
                        <w:t xml:space="preserve"> </w:t>
                      </w:r>
                      <w:r>
                        <w:rPr>
                          <w:color w:val="393938"/>
                        </w:rPr>
                        <w:t>standards,</w:t>
                      </w:r>
                      <w:r>
                        <w:rPr>
                          <w:color w:val="393938"/>
                          <w:spacing w:val="-10"/>
                        </w:rPr>
                        <w:t xml:space="preserve"> </w:t>
                      </w:r>
                      <w:r>
                        <w:rPr>
                          <w:color w:val="393938"/>
                        </w:rPr>
                        <w:t>helping</w:t>
                      </w:r>
                      <w:r>
                        <w:rPr>
                          <w:color w:val="393938"/>
                          <w:spacing w:val="-10"/>
                        </w:rPr>
                        <w:t xml:space="preserve"> </w:t>
                      </w:r>
                      <w:r>
                        <w:rPr>
                          <w:color w:val="393938"/>
                        </w:rPr>
                        <w:t>to</w:t>
                      </w:r>
                      <w:r>
                        <w:rPr>
                          <w:color w:val="393938"/>
                          <w:spacing w:val="-10"/>
                        </w:rPr>
                        <w:t xml:space="preserve"> </w:t>
                      </w:r>
                      <w:r>
                        <w:rPr>
                          <w:color w:val="393938"/>
                        </w:rPr>
                        <w:t>provide</w:t>
                      </w:r>
                      <w:r>
                        <w:rPr>
                          <w:color w:val="393938"/>
                          <w:spacing w:val="-10"/>
                        </w:rPr>
                        <w:t xml:space="preserve"> </w:t>
                      </w:r>
                      <w:r>
                        <w:rPr>
                          <w:color w:val="393938"/>
                        </w:rPr>
                        <w:t>people</w:t>
                      </w:r>
                      <w:r>
                        <w:rPr>
                          <w:color w:val="393938"/>
                          <w:spacing w:val="-10"/>
                        </w:rPr>
                        <w:t xml:space="preserve"> </w:t>
                      </w:r>
                      <w:r>
                        <w:rPr>
                          <w:color w:val="393938"/>
                        </w:rPr>
                        <w:t>with</w:t>
                      </w:r>
                      <w:r>
                        <w:rPr>
                          <w:color w:val="393938"/>
                          <w:spacing w:val="-11"/>
                        </w:rPr>
                        <w:t xml:space="preserve"> </w:t>
                      </w:r>
                      <w:r>
                        <w:rPr>
                          <w:color w:val="393938"/>
                        </w:rPr>
                        <w:t>a</w:t>
                      </w:r>
                      <w:r>
                        <w:rPr>
                          <w:color w:val="393938"/>
                          <w:spacing w:val="-10"/>
                        </w:rPr>
                        <w:t xml:space="preserve"> </w:t>
                      </w:r>
                      <w:r>
                        <w:rPr>
                          <w:color w:val="393938"/>
                        </w:rPr>
                        <w:t>better</w:t>
                      </w:r>
                      <w:r>
                        <w:rPr>
                          <w:color w:val="393938"/>
                          <w:spacing w:val="-12"/>
                        </w:rPr>
                        <w:t xml:space="preserve"> </w:t>
                      </w:r>
                      <w:r>
                        <w:rPr>
                          <w:color w:val="393938"/>
                        </w:rPr>
                        <w:t>quality</w:t>
                      </w:r>
                      <w:r>
                        <w:rPr>
                          <w:color w:val="393938"/>
                          <w:spacing w:val="-8"/>
                        </w:rPr>
                        <w:t xml:space="preserve"> </w:t>
                      </w:r>
                      <w:r>
                        <w:rPr>
                          <w:color w:val="393938"/>
                        </w:rPr>
                        <w:t>of</w:t>
                      </w:r>
                      <w:r>
                        <w:rPr>
                          <w:color w:val="393938"/>
                          <w:spacing w:val="-11"/>
                        </w:rPr>
                        <w:t xml:space="preserve"> </w:t>
                      </w:r>
                      <w:r>
                        <w:rPr>
                          <w:color w:val="393938"/>
                        </w:rPr>
                        <w:t>life.</w:t>
                      </w:r>
                    </w:p>
                  </w:txbxContent>
                </v:textbox>
                <w10:wrap type="topAndBottom" anchorx="page"/>
              </v:shape>
            </w:pict>
          </mc:Fallback>
        </mc:AlternateContent>
      </w:r>
    </w:p>
    <w:p w14:paraId="6F62C83F" w14:textId="77777777" w:rsidR="000C440D" w:rsidRDefault="000C440D">
      <w:pPr>
        <w:pStyle w:val="Textkrper"/>
      </w:pPr>
    </w:p>
    <w:p w14:paraId="3BA91412" w14:textId="77777777" w:rsidR="000C440D" w:rsidRDefault="000C440D">
      <w:pPr>
        <w:pStyle w:val="Textkrper"/>
      </w:pPr>
    </w:p>
    <w:p w14:paraId="6073C1B1" w14:textId="77777777" w:rsidR="000C440D" w:rsidRDefault="000C440D">
      <w:pPr>
        <w:pStyle w:val="Textkrper"/>
      </w:pPr>
    </w:p>
    <w:p w14:paraId="53DA8442" w14:textId="77777777" w:rsidR="000C440D" w:rsidRDefault="000C440D">
      <w:pPr>
        <w:pStyle w:val="Textkrper"/>
      </w:pPr>
    </w:p>
    <w:p w14:paraId="0110B378" w14:textId="77777777" w:rsidR="000C440D" w:rsidRDefault="000C440D">
      <w:pPr>
        <w:pStyle w:val="Textkrper"/>
      </w:pPr>
    </w:p>
    <w:p w14:paraId="78C1ADC0" w14:textId="77777777" w:rsidR="000C440D" w:rsidRDefault="000C440D">
      <w:pPr>
        <w:pStyle w:val="Textkrper"/>
      </w:pPr>
    </w:p>
    <w:p w14:paraId="39339091" w14:textId="77777777" w:rsidR="000C440D" w:rsidRDefault="000C440D">
      <w:pPr>
        <w:pStyle w:val="Textkrper"/>
      </w:pPr>
    </w:p>
    <w:p w14:paraId="0A3DECC3" w14:textId="77777777" w:rsidR="000C440D" w:rsidRDefault="000C440D">
      <w:pPr>
        <w:pStyle w:val="Textkrper"/>
      </w:pPr>
    </w:p>
    <w:p w14:paraId="04B09F67" w14:textId="77777777" w:rsidR="000C440D" w:rsidRDefault="000C440D">
      <w:pPr>
        <w:pStyle w:val="Textkrper"/>
      </w:pPr>
    </w:p>
    <w:p w14:paraId="06DFEC7E" w14:textId="77777777" w:rsidR="000C440D" w:rsidRDefault="000C440D">
      <w:pPr>
        <w:pStyle w:val="Textkrper"/>
      </w:pPr>
    </w:p>
    <w:p w14:paraId="5780487B" w14:textId="77777777" w:rsidR="000C440D" w:rsidRDefault="000C440D">
      <w:pPr>
        <w:pStyle w:val="Textkrper"/>
        <w:spacing w:before="95"/>
      </w:pPr>
    </w:p>
    <w:p w14:paraId="6F69850D" w14:textId="77777777" w:rsidR="000C440D" w:rsidRDefault="00101564">
      <w:pPr>
        <w:pStyle w:val="Textkrper"/>
        <w:ind w:right="557"/>
        <w:jc w:val="right"/>
      </w:pPr>
      <w:r>
        <w:rPr>
          <w:color w:val="4D4D4D"/>
        </w:rPr>
        <w:t>Page</w:t>
      </w:r>
      <w:r>
        <w:rPr>
          <w:color w:val="4D4D4D"/>
          <w:spacing w:val="-3"/>
        </w:rPr>
        <w:t xml:space="preserve"> </w:t>
      </w:r>
      <w:r>
        <w:rPr>
          <w:color w:val="4D4D4D"/>
        </w:rPr>
        <w:t>2</w:t>
      </w:r>
      <w:r>
        <w:rPr>
          <w:color w:val="4D4D4D"/>
          <w:spacing w:val="-3"/>
        </w:rPr>
        <w:t xml:space="preserve"> </w:t>
      </w:r>
      <w:r>
        <w:rPr>
          <w:color w:val="4D4D4D"/>
        </w:rPr>
        <w:t>of</w:t>
      </w:r>
      <w:r>
        <w:rPr>
          <w:color w:val="4D4D4D"/>
          <w:spacing w:val="-3"/>
        </w:rPr>
        <w:t xml:space="preserve"> </w:t>
      </w:r>
      <w:r>
        <w:rPr>
          <w:color w:val="4D4D4D"/>
          <w:spacing w:val="-10"/>
        </w:rPr>
        <w:t>2</w:t>
      </w:r>
    </w:p>
    <w:sectPr w:rsidR="000C440D">
      <w:pgSz w:w="11910" w:h="16840"/>
      <w:pgMar w:top="0" w:right="620" w:bottom="1800" w:left="180" w:header="0" w:footer="16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72A00" w14:textId="77777777" w:rsidR="00101564" w:rsidRDefault="00101564">
      <w:r>
        <w:separator/>
      </w:r>
    </w:p>
  </w:endnote>
  <w:endnote w:type="continuationSeparator" w:id="0">
    <w:p w14:paraId="7D837116" w14:textId="77777777" w:rsidR="00101564" w:rsidRDefault="0010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6D8C1" w14:textId="77777777" w:rsidR="000C440D" w:rsidRDefault="00101564">
    <w:pPr>
      <w:pStyle w:val="Textkrper"/>
      <w:spacing w:line="14" w:lineRule="auto"/>
      <w:rPr>
        <w:sz w:val="20"/>
      </w:rPr>
    </w:pPr>
    <w:r>
      <w:rPr>
        <w:noProof/>
      </w:rPr>
      <mc:AlternateContent>
        <mc:Choice Requires="wpg">
          <w:drawing>
            <wp:anchor distT="0" distB="0" distL="0" distR="0" simplePos="0" relativeHeight="487527424" behindDoc="1" locked="0" layoutInCell="1" allowOverlap="1" wp14:anchorId="1091A369" wp14:editId="3E36A8DE">
              <wp:simplePos x="0" y="0"/>
              <wp:positionH relativeFrom="page">
                <wp:posOffset>0</wp:posOffset>
              </wp:positionH>
              <wp:positionV relativeFrom="page">
                <wp:posOffset>9540719</wp:posOffset>
              </wp:positionV>
              <wp:extent cx="7560945" cy="11518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151890"/>
                        <a:chOff x="0" y="0"/>
                        <a:chExt cx="7560945" cy="1151890"/>
                      </a:xfrm>
                    </wpg:grpSpPr>
                    <wps:wsp>
                      <wps:cNvPr id="2" name="Graphic 2"/>
                      <wps:cNvSpPr/>
                      <wps:spPr>
                        <a:xfrm>
                          <a:off x="0" y="79980"/>
                          <a:ext cx="7560945" cy="1071880"/>
                        </a:xfrm>
                        <a:custGeom>
                          <a:avLst/>
                          <a:gdLst/>
                          <a:ahLst/>
                          <a:cxnLst/>
                          <a:rect l="l" t="t" r="r" b="b"/>
                          <a:pathLst>
                            <a:path w="7560945" h="1071880">
                              <a:moveTo>
                                <a:pt x="0" y="1071683"/>
                              </a:moveTo>
                              <a:lnTo>
                                <a:pt x="7560564" y="1071683"/>
                              </a:lnTo>
                              <a:lnTo>
                                <a:pt x="7560564" y="0"/>
                              </a:lnTo>
                              <a:lnTo>
                                <a:pt x="0" y="0"/>
                              </a:lnTo>
                              <a:lnTo>
                                <a:pt x="0" y="1071683"/>
                              </a:lnTo>
                              <a:close/>
                            </a:path>
                          </a:pathLst>
                        </a:custGeom>
                        <a:solidFill>
                          <a:srgbClr val="DC0063"/>
                        </a:solidFill>
                      </wps:spPr>
                      <wps:bodyPr wrap="square" lIns="0" tIns="0" rIns="0" bIns="0" rtlCol="0">
                        <a:prstTxWarp prst="textNoShape">
                          <a:avLst/>
                        </a:prstTxWarp>
                        <a:noAutofit/>
                      </wps:bodyPr>
                    </wps:wsp>
                    <wps:wsp>
                      <wps:cNvPr id="3" name="Graphic 3"/>
                      <wps:cNvSpPr/>
                      <wps:spPr>
                        <a:xfrm>
                          <a:off x="0" y="2"/>
                          <a:ext cx="640080" cy="1151890"/>
                        </a:xfrm>
                        <a:custGeom>
                          <a:avLst/>
                          <a:gdLst/>
                          <a:ahLst/>
                          <a:cxnLst/>
                          <a:rect l="l" t="t" r="r" b="b"/>
                          <a:pathLst>
                            <a:path w="640080" h="1151890">
                              <a:moveTo>
                                <a:pt x="639787" y="0"/>
                              </a:moveTo>
                              <a:lnTo>
                                <a:pt x="364274" y="0"/>
                              </a:lnTo>
                              <a:lnTo>
                                <a:pt x="108292" y="979576"/>
                              </a:lnTo>
                              <a:lnTo>
                                <a:pt x="0" y="563664"/>
                              </a:lnTo>
                              <a:lnTo>
                                <a:pt x="0" y="1151661"/>
                              </a:lnTo>
                              <a:lnTo>
                                <a:pt x="108292" y="1151661"/>
                              </a:lnTo>
                              <a:lnTo>
                                <a:pt x="339940" y="1151661"/>
                              </a:lnTo>
                              <a:lnTo>
                                <a:pt x="639787" y="0"/>
                              </a:lnTo>
                              <a:close/>
                            </a:path>
                          </a:pathLst>
                        </a:custGeom>
                        <a:solidFill>
                          <a:srgbClr val="FDFDFD"/>
                        </a:solidFill>
                      </wps:spPr>
                      <wps:bodyPr wrap="square" lIns="0" tIns="0" rIns="0" bIns="0" rtlCol="0">
                        <a:prstTxWarp prst="textNoShape">
                          <a:avLst/>
                        </a:prstTxWarp>
                        <a:noAutofit/>
                      </wps:bodyPr>
                    </wps:wsp>
                  </wpg:wgp>
                </a:graphicData>
              </a:graphic>
            </wp:anchor>
          </w:drawing>
        </mc:Choice>
        <mc:Fallback>
          <w:pict>
            <v:group w14:anchorId="06CFEAE6" id="Group 1" o:spid="_x0000_s1026" style="position:absolute;margin-left:0;margin-top:751.25pt;width:595.35pt;height:90.7pt;z-index:-15789056;mso-wrap-distance-left:0;mso-wrap-distance-right:0;mso-position-horizontal-relative:page;mso-position-vertical-relative:page" coordsize="75609,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">
              <v:shape id="Graphic 2" o:spid="_x0000_s1027" style="position:absolute;top:799;width:75609;height:10719;visibility:visible;mso-wrap-style:square;v-text-anchor:top" coordsize="7560945,107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" path="m,1071683r7560564,l7560564,,,,,1071683xe" fillcolor="#dc0063" stroked="f">
                <v:path arrowok="t"/>
              </v:shape>
              <v:shape id="Graphic 3" o:spid="_x0000_s1028" style="position:absolute;width:6400;height:11518;visibility:visible;mso-wrap-style:square;v-text-anchor:top" coordsize="640080,115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" path="m639787,l364274,,108292,979576,,563664r,587997l108292,1151661r231648,l639787,xe" fillcolor="#fdfdfd" stroked="f">
                <v:path arrowok="t"/>
              </v:shape>
              <w10:wrap anchorx="page" anchory="page"/>
            </v:group>
          </w:pict>
        </mc:Fallback>
      </mc:AlternateContent>
    </w:r>
    <w:r>
      <w:rPr>
        <w:noProof/>
      </w:rPr>
      <mc:AlternateContent>
        <mc:Choice Requires="wps">
          <w:drawing>
            <wp:anchor distT="0" distB="0" distL="0" distR="0" simplePos="0" relativeHeight="487527936" behindDoc="1" locked="0" layoutInCell="1" allowOverlap="1" wp14:anchorId="51F92F8E" wp14:editId="5FA22B6F">
              <wp:simplePos x="0" y="0"/>
              <wp:positionH relativeFrom="page">
                <wp:posOffset>887983</wp:posOffset>
              </wp:positionH>
              <wp:positionV relativeFrom="page">
                <wp:posOffset>9765189</wp:posOffset>
              </wp:positionV>
              <wp:extent cx="1423035" cy="6800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035" cy="680085"/>
                      </a:xfrm>
                      <a:prstGeom prst="rect">
                        <a:avLst/>
                      </a:prstGeom>
                    </wps:spPr>
                    <wps:txbx>
                      <w:txbxContent>
                        <w:p w14:paraId="32EE8D01" w14:textId="77777777" w:rsidR="000C440D" w:rsidRPr="0089575F" w:rsidRDefault="00101564">
                          <w:pPr>
                            <w:spacing w:before="14"/>
                            <w:ind w:left="20"/>
                            <w:rPr>
                              <w:sz w:val="18"/>
                              <w:lang w:val="de-DE"/>
                            </w:rPr>
                          </w:pPr>
                          <w:r w:rsidRPr="0089575F">
                            <w:rPr>
                              <w:color w:val="FFFFFF"/>
                              <w:sz w:val="18"/>
                              <w:lang w:val="de-DE"/>
                            </w:rPr>
                            <w:t xml:space="preserve">VITA </w:t>
                          </w:r>
                          <w:r w:rsidRPr="0089575F">
                            <w:rPr>
                              <w:color w:val="FFFFFF"/>
                              <w:spacing w:val="-2"/>
                              <w:sz w:val="18"/>
                              <w:lang w:val="de-DE"/>
                            </w:rPr>
                            <w:t>Zahnfabrik</w:t>
                          </w:r>
                        </w:p>
                        <w:p w14:paraId="04A436BC" w14:textId="77777777" w:rsidR="000C440D" w:rsidRDefault="00101564">
                          <w:pPr>
                            <w:ind w:left="20" w:firstLine="50"/>
                            <w:rPr>
                              <w:sz w:val="18"/>
                            </w:rPr>
                          </w:pPr>
                          <w:r w:rsidRPr="0089575F">
                            <w:rPr>
                              <w:color w:val="FFFFFF"/>
                              <w:sz w:val="18"/>
                              <w:lang w:val="de-DE"/>
                            </w:rPr>
                            <w:t>H.</w:t>
                          </w:r>
                          <w:r w:rsidRPr="0089575F">
                            <w:rPr>
                              <w:color w:val="FFFFFF"/>
                              <w:spacing w:val="-8"/>
                              <w:sz w:val="18"/>
                              <w:lang w:val="de-DE"/>
                            </w:rPr>
                            <w:t xml:space="preserve"> </w:t>
                          </w:r>
                          <w:r w:rsidRPr="0089575F">
                            <w:rPr>
                              <w:color w:val="FFFFFF"/>
                              <w:sz w:val="18"/>
                              <w:lang w:val="de-DE"/>
                            </w:rPr>
                            <w:t>Rauter</w:t>
                          </w:r>
                          <w:r w:rsidRPr="0089575F">
                            <w:rPr>
                              <w:color w:val="FFFFFF"/>
                              <w:spacing w:val="-8"/>
                              <w:sz w:val="18"/>
                              <w:lang w:val="de-DE"/>
                            </w:rPr>
                            <w:t xml:space="preserve"> </w:t>
                          </w:r>
                          <w:r w:rsidRPr="0089575F">
                            <w:rPr>
                              <w:color w:val="FFFFFF"/>
                              <w:sz w:val="18"/>
                              <w:lang w:val="de-DE"/>
                            </w:rPr>
                            <w:t>GmbH</w:t>
                          </w:r>
                          <w:r w:rsidRPr="0089575F">
                            <w:rPr>
                              <w:color w:val="FFFFFF"/>
                              <w:spacing w:val="-9"/>
                              <w:sz w:val="18"/>
                              <w:lang w:val="de-DE"/>
                            </w:rPr>
                            <w:t xml:space="preserve"> </w:t>
                          </w:r>
                          <w:r w:rsidRPr="0089575F">
                            <w:rPr>
                              <w:color w:val="FFFFFF"/>
                              <w:sz w:val="18"/>
                              <w:lang w:val="de-DE"/>
                            </w:rPr>
                            <w:t>&amp;</w:t>
                          </w:r>
                          <w:r w:rsidRPr="0089575F">
                            <w:rPr>
                              <w:color w:val="FFFFFF"/>
                              <w:spacing w:val="-8"/>
                              <w:sz w:val="18"/>
                              <w:lang w:val="de-DE"/>
                            </w:rPr>
                            <w:t xml:space="preserve"> </w:t>
                          </w:r>
                          <w:r w:rsidRPr="0089575F">
                            <w:rPr>
                              <w:color w:val="FFFFFF"/>
                              <w:sz w:val="18"/>
                              <w:lang w:val="de-DE"/>
                            </w:rPr>
                            <w:t>Co.</w:t>
                          </w:r>
                          <w:r w:rsidRPr="0089575F">
                            <w:rPr>
                              <w:color w:val="FFFFFF"/>
                              <w:spacing w:val="-8"/>
                              <w:sz w:val="18"/>
                              <w:lang w:val="de-DE"/>
                            </w:rPr>
                            <w:t xml:space="preserve"> </w:t>
                          </w:r>
                          <w:r>
                            <w:rPr>
                              <w:color w:val="FFFFFF"/>
                              <w:sz w:val="18"/>
                            </w:rPr>
                            <w:t>KG Spitalgasse 3</w:t>
                          </w:r>
                        </w:p>
                        <w:p w14:paraId="2AD475D5" w14:textId="77777777" w:rsidR="000C440D" w:rsidRDefault="00101564">
                          <w:pPr>
                            <w:ind w:left="20" w:right="218"/>
                            <w:rPr>
                              <w:sz w:val="18"/>
                            </w:rPr>
                          </w:pPr>
                          <w:r>
                            <w:rPr>
                              <w:color w:val="FFFFFF"/>
                              <w:sz w:val="18"/>
                            </w:rPr>
                            <w:t xml:space="preserve">D-79713 Bad Säckingen </w:t>
                          </w:r>
                          <w:hyperlink r:id="rId1">
                            <w:r>
                              <w:rPr>
                                <w:color w:val="FFFFFF"/>
                                <w:spacing w:val="-2"/>
                                <w:sz w:val="18"/>
                              </w:rPr>
                              <w:t>www.vita-zahnfabrik.com</w:t>
                            </w:r>
                          </w:hyperlink>
                        </w:p>
                      </w:txbxContent>
                    </wps:txbx>
                    <wps:bodyPr wrap="square" lIns="0" tIns="0" rIns="0" bIns="0" rtlCol="0">
                      <a:noAutofit/>
                    </wps:bodyPr>
                  </wps:wsp>
                </a:graphicData>
              </a:graphic>
            </wp:anchor>
          </w:drawing>
        </mc:Choice>
        <mc:Fallback>
          <w:pict>
            <v:shapetype w14:anchorId="51F92F8E" id="_x0000_t202" coordsize="21600,21600" o:spt="202" path="m,l,21600r21600,l21600,xe">
              <v:stroke joinstyle="miter"/>
              <v:path gradientshapeok="t" o:connecttype="rect"/>
            </v:shapetype>
            <v:shape id="Textbox 4" o:spid="_x0000_s1027" type="#_x0000_t202" style="position:absolute;margin-left:69.9pt;margin-top:768.9pt;width:112.05pt;height:53.55pt;z-index:-1578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" filled="f" stroked="f">
              <v:textbox inset="0,0,0,0">
                <w:txbxContent>
                  <w:p w14:paraId="32EE8D01" w14:textId="77777777" w:rsidR="000C440D" w:rsidRPr="0089575F" w:rsidRDefault="00101564">
                    <w:pPr>
                      <w:spacing w:before="14"/>
                      <w:ind w:left="20"/>
                      <w:rPr>
                        <w:sz w:val="18"/>
                        <w:lang w:val="de-DE"/>
                      </w:rPr>
                    </w:pPr>
                    <w:r w:rsidRPr="0089575F">
                      <w:rPr>
                        <w:color w:val="FFFFFF"/>
                        <w:sz w:val="18"/>
                        <w:lang w:val="de-DE"/>
                      </w:rPr>
                      <w:t xml:space="preserve">VITA </w:t>
                    </w:r>
                    <w:r w:rsidRPr="0089575F">
                      <w:rPr>
                        <w:color w:val="FFFFFF"/>
                        <w:spacing w:val="-2"/>
                        <w:sz w:val="18"/>
                        <w:lang w:val="de-DE"/>
                      </w:rPr>
                      <w:t>Zahnfabrik</w:t>
                    </w:r>
                  </w:p>
                  <w:p w14:paraId="04A436BC" w14:textId="77777777" w:rsidR="000C440D" w:rsidRDefault="00101564">
                    <w:pPr>
                      <w:ind w:left="20" w:firstLine="50"/>
                      <w:rPr>
                        <w:sz w:val="18"/>
                      </w:rPr>
                    </w:pPr>
                    <w:r w:rsidRPr="0089575F">
                      <w:rPr>
                        <w:color w:val="FFFFFF"/>
                        <w:sz w:val="18"/>
                        <w:lang w:val="de-DE"/>
                      </w:rPr>
                      <w:t>H.</w:t>
                    </w:r>
                    <w:r w:rsidRPr="0089575F">
                      <w:rPr>
                        <w:color w:val="FFFFFF"/>
                        <w:spacing w:val="-8"/>
                        <w:sz w:val="18"/>
                        <w:lang w:val="de-DE"/>
                      </w:rPr>
                      <w:t xml:space="preserve"> </w:t>
                    </w:r>
                    <w:r w:rsidRPr="0089575F">
                      <w:rPr>
                        <w:color w:val="FFFFFF"/>
                        <w:sz w:val="18"/>
                        <w:lang w:val="de-DE"/>
                      </w:rPr>
                      <w:t>Rauter</w:t>
                    </w:r>
                    <w:r w:rsidRPr="0089575F">
                      <w:rPr>
                        <w:color w:val="FFFFFF"/>
                        <w:spacing w:val="-8"/>
                        <w:sz w:val="18"/>
                        <w:lang w:val="de-DE"/>
                      </w:rPr>
                      <w:t xml:space="preserve"> </w:t>
                    </w:r>
                    <w:r w:rsidRPr="0089575F">
                      <w:rPr>
                        <w:color w:val="FFFFFF"/>
                        <w:sz w:val="18"/>
                        <w:lang w:val="de-DE"/>
                      </w:rPr>
                      <w:t>GmbH</w:t>
                    </w:r>
                    <w:r w:rsidRPr="0089575F">
                      <w:rPr>
                        <w:color w:val="FFFFFF"/>
                        <w:spacing w:val="-9"/>
                        <w:sz w:val="18"/>
                        <w:lang w:val="de-DE"/>
                      </w:rPr>
                      <w:t xml:space="preserve"> </w:t>
                    </w:r>
                    <w:r w:rsidRPr="0089575F">
                      <w:rPr>
                        <w:color w:val="FFFFFF"/>
                        <w:sz w:val="18"/>
                        <w:lang w:val="de-DE"/>
                      </w:rPr>
                      <w:t>&amp;</w:t>
                    </w:r>
                    <w:r w:rsidRPr="0089575F">
                      <w:rPr>
                        <w:color w:val="FFFFFF"/>
                        <w:spacing w:val="-8"/>
                        <w:sz w:val="18"/>
                        <w:lang w:val="de-DE"/>
                      </w:rPr>
                      <w:t xml:space="preserve"> </w:t>
                    </w:r>
                    <w:r w:rsidRPr="0089575F">
                      <w:rPr>
                        <w:color w:val="FFFFFF"/>
                        <w:sz w:val="18"/>
                        <w:lang w:val="de-DE"/>
                      </w:rPr>
                      <w:t>Co.</w:t>
                    </w:r>
                    <w:r w:rsidRPr="0089575F">
                      <w:rPr>
                        <w:color w:val="FFFFFF"/>
                        <w:spacing w:val="-8"/>
                        <w:sz w:val="18"/>
                        <w:lang w:val="de-DE"/>
                      </w:rPr>
                      <w:t xml:space="preserve"> </w:t>
                    </w:r>
                    <w:r>
                      <w:rPr>
                        <w:color w:val="FFFFFF"/>
                        <w:sz w:val="18"/>
                      </w:rPr>
                      <w:t xml:space="preserve">KG </w:t>
                    </w:r>
                    <w:proofErr w:type="spellStart"/>
                    <w:r>
                      <w:rPr>
                        <w:color w:val="FFFFFF"/>
                        <w:sz w:val="18"/>
                      </w:rPr>
                      <w:t>Spitalgasse</w:t>
                    </w:r>
                    <w:proofErr w:type="spellEnd"/>
                    <w:r>
                      <w:rPr>
                        <w:color w:val="FFFFFF"/>
                        <w:sz w:val="18"/>
                      </w:rPr>
                      <w:t xml:space="preserve"> 3</w:t>
                    </w:r>
                  </w:p>
                  <w:p w14:paraId="2AD475D5" w14:textId="77777777" w:rsidR="000C440D" w:rsidRDefault="00101564">
                    <w:pPr>
                      <w:ind w:left="20" w:right="218"/>
                      <w:rPr>
                        <w:sz w:val="18"/>
                      </w:rPr>
                    </w:pPr>
                    <w:r>
                      <w:rPr>
                        <w:color w:val="FFFFFF"/>
                        <w:sz w:val="18"/>
                      </w:rPr>
                      <w:t xml:space="preserve">D-79713 Bad </w:t>
                    </w:r>
                    <w:proofErr w:type="spellStart"/>
                    <w:r>
                      <w:rPr>
                        <w:color w:val="FFFFFF"/>
                        <w:sz w:val="18"/>
                      </w:rPr>
                      <w:t>Säckingen</w:t>
                    </w:r>
                    <w:proofErr w:type="spellEnd"/>
                    <w:r>
                      <w:rPr>
                        <w:color w:val="FFFFFF"/>
                        <w:sz w:val="18"/>
                      </w:rPr>
                      <w:t xml:space="preserve"> </w:t>
                    </w:r>
                    <w:hyperlink r:id="rId2">
                      <w:r>
                        <w:rPr>
                          <w:color w:val="FFFFFF"/>
                          <w:spacing w:val="-2"/>
                          <w:sz w:val="18"/>
                        </w:rPr>
                        <w:t>www.vita-zahnfabrik.com</w:t>
                      </w:r>
                    </w:hyperlink>
                  </w:p>
                </w:txbxContent>
              </v:textbox>
              <w10:wrap anchorx="page" anchory="page"/>
            </v:shape>
          </w:pict>
        </mc:Fallback>
      </mc:AlternateContent>
    </w:r>
    <w:r>
      <w:rPr>
        <w:noProof/>
      </w:rPr>
      <mc:AlternateContent>
        <mc:Choice Requires="wps">
          <w:drawing>
            <wp:anchor distT="0" distB="0" distL="0" distR="0" simplePos="0" relativeHeight="487528448" behindDoc="1" locked="0" layoutInCell="1" allowOverlap="1" wp14:anchorId="6B691AC9" wp14:editId="3A358C94">
              <wp:simplePos x="0" y="0"/>
              <wp:positionH relativeFrom="page">
                <wp:posOffset>4024884</wp:posOffset>
              </wp:positionH>
              <wp:positionV relativeFrom="page">
                <wp:posOffset>9765189</wp:posOffset>
              </wp:positionV>
              <wp:extent cx="1551305" cy="6794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1305" cy="679450"/>
                      </a:xfrm>
                      <a:prstGeom prst="rect">
                        <a:avLst/>
                      </a:prstGeom>
                    </wps:spPr>
                    <wps:txbx>
                      <w:txbxContent>
                        <w:p w14:paraId="6318A2EC" w14:textId="77777777" w:rsidR="000C440D" w:rsidRDefault="00101564">
                          <w:pPr>
                            <w:spacing w:before="14"/>
                            <w:ind w:left="20"/>
                            <w:rPr>
                              <w:sz w:val="18"/>
                            </w:rPr>
                          </w:pPr>
                          <w:r>
                            <w:rPr>
                              <w:color w:val="FFFFFF"/>
                              <w:sz w:val="18"/>
                            </w:rPr>
                            <w:t>For</w:t>
                          </w:r>
                          <w:r>
                            <w:rPr>
                              <w:color w:val="FFFFFF"/>
                              <w:spacing w:val="-13"/>
                              <w:sz w:val="18"/>
                            </w:rPr>
                            <w:t xml:space="preserve"> </w:t>
                          </w:r>
                          <w:r>
                            <w:rPr>
                              <w:color w:val="FFFFFF"/>
                              <w:sz w:val="18"/>
                            </w:rPr>
                            <w:t>questions,</w:t>
                          </w:r>
                          <w:r>
                            <w:rPr>
                              <w:color w:val="FFFFFF"/>
                              <w:spacing w:val="-12"/>
                              <w:sz w:val="18"/>
                            </w:rPr>
                            <w:t xml:space="preserve"> </w:t>
                          </w:r>
                          <w:r>
                            <w:rPr>
                              <w:color w:val="FFFFFF"/>
                              <w:sz w:val="18"/>
                            </w:rPr>
                            <w:t>please</w:t>
                          </w:r>
                          <w:r>
                            <w:rPr>
                              <w:color w:val="FFFFFF"/>
                              <w:spacing w:val="-13"/>
                              <w:sz w:val="18"/>
                            </w:rPr>
                            <w:t xml:space="preserve"> </w:t>
                          </w:r>
                          <w:r>
                            <w:rPr>
                              <w:color w:val="FFFFFF"/>
                              <w:sz w:val="18"/>
                            </w:rPr>
                            <w:t>contact: Elena Schulz</w:t>
                          </w:r>
                        </w:p>
                        <w:p w14:paraId="432F2AF9" w14:textId="77777777" w:rsidR="000C440D" w:rsidRDefault="00101564">
                          <w:pPr>
                            <w:ind w:left="20"/>
                            <w:rPr>
                              <w:sz w:val="18"/>
                            </w:rPr>
                          </w:pPr>
                          <w:r>
                            <w:rPr>
                              <w:color w:val="FFFFFF"/>
                              <w:sz w:val="18"/>
                            </w:rPr>
                            <w:t>PR</w:t>
                          </w:r>
                          <w:r>
                            <w:rPr>
                              <w:color w:val="FFFFFF"/>
                              <w:spacing w:val="-3"/>
                              <w:sz w:val="18"/>
                            </w:rPr>
                            <w:t xml:space="preserve"> </w:t>
                          </w:r>
                          <w:r>
                            <w:rPr>
                              <w:color w:val="FFFFFF"/>
                              <w:spacing w:val="-2"/>
                              <w:sz w:val="18"/>
                            </w:rPr>
                            <w:t>Coordinator</w:t>
                          </w:r>
                        </w:p>
                        <w:p w14:paraId="03907A3D" w14:textId="77777777" w:rsidR="000C440D" w:rsidRDefault="00101564">
                          <w:pPr>
                            <w:ind w:left="20" w:right="18"/>
                            <w:rPr>
                              <w:sz w:val="18"/>
                            </w:rPr>
                          </w:pPr>
                          <w:r>
                            <w:rPr>
                              <w:color w:val="FFFFFF"/>
                              <w:sz w:val="18"/>
                            </w:rPr>
                            <w:t>Telephone</w:t>
                          </w:r>
                          <w:r>
                            <w:rPr>
                              <w:color w:val="FFFFFF"/>
                              <w:spacing w:val="-1"/>
                              <w:sz w:val="18"/>
                            </w:rPr>
                            <w:t xml:space="preserve"> </w:t>
                          </w:r>
                          <w:r>
                            <w:rPr>
                              <w:color w:val="FFFFFF"/>
                              <w:sz w:val="18"/>
                            </w:rPr>
                            <w:t>+49</w:t>
                          </w:r>
                          <w:r>
                            <w:rPr>
                              <w:color w:val="FFFFFF"/>
                              <w:spacing w:val="-1"/>
                              <w:sz w:val="18"/>
                            </w:rPr>
                            <w:t xml:space="preserve"> </w:t>
                          </w:r>
                          <w:r>
                            <w:rPr>
                              <w:color w:val="FFFFFF"/>
                              <w:sz w:val="18"/>
                            </w:rPr>
                            <w:t>7761</w:t>
                          </w:r>
                          <w:r>
                            <w:rPr>
                              <w:color w:val="FFFFFF"/>
                              <w:spacing w:val="-2"/>
                              <w:sz w:val="18"/>
                            </w:rPr>
                            <w:t xml:space="preserve"> </w:t>
                          </w:r>
                          <w:r>
                            <w:rPr>
                              <w:color w:val="FFFFFF"/>
                              <w:sz w:val="18"/>
                            </w:rPr>
                            <w:t xml:space="preserve">562-516 </w:t>
                          </w:r>
                          <w:hyperlink r:id="rId3">
                            <w:r>
                              <w:rPr>
                                <w:color w:val="FFFFFF"/>
                                <w:spacing w:val="-2"/>
                                <w:sz w:val="18"/>
                              </w:rPr>
                              <w:t>e.schulz@vita-zahnfabrik.com</w:t>
                            </w:r>
                          </w:hyperlink>
                        </w:p>
                      </w:txbxContent>
                    </wps:txbx>
                    <wps:bodyPr wrap="square" lIns="0" tIns="0" rIns="0" bIns="0" rtlCol="0">
                      <a:noAutofit/>
                    </wps:bodyPr>
                  </wps:wsp>
                </a:graphicData>
              </a:graphic>
            </wp:anchor>
          </w:drawing>
        </mc:Choice>
        <mc:Fallback>
          <w:pict>
            <v:shape w14:anchorId="6B691AC9" id="Textbox 5" o:spid="_x0000_s1028" type="#_x0000_t202" style="position:absolute;margin-left:316.9pt;margin-top:768.9pt;width:122.15pt;height:53.5pt;z-index:-1578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" filled="f" stroked="f">
              <v:textbox inset="0,0,0,0">
                <w:txbxContent>
                  <w:p w14:paraId="6318A2EC" w14:textId="77777777" w:rsidR="000C440D" w:rsidRDefault="00101564">
                    <w:pPr>
                      <w:spacing w:before="14"/>
                      <w:ind w:left="20"/>
                      <w:rPr>
                        <w:sz w:val="18"/>
                      </w:rPr>
                    </w:pPr>
                    <w:r>
                      <w:rPr>
                        <w:color w:val="FFFFFF"/>
                        <w:sz w:val="18"/>
                      </w:rPr>
                      <w:t>For</w:t>
                    </w:r>
                    <w:r>
                      <w:rPr>
                        <w:color w:val="FFFFFF"/>
                        <w:spacing w:val="-13"/>
                        <w:sz w:val="18"/>
                      </w:rPr>
                      <w:t xml:space="preserve"> </w:t>
                    </w:r>
                    <w:r>
                      <w:rPr>
                        <w:color w:val="FFFFFF"/>
                        <w:sz w:val="18"/>
                      </w:rPr>
                      <w:t>questions,</w:t>
                    </w:r>
                    <w:r>
                      <w:rPr>
                        <w:color w:val="FFFFFF"/>
                        <w:spacing w:val="-12"/>
                        <w:sz w:val="18"/>
                      </w:rPr>
                      <w:t xml:space="preserve"> </w:t>
                    </w:r>
                    <w:r>
                      <w:rPr>
                        <w:color w:val="FFFFFF"/>
                        <w:sz w:val="18"/>
                      </w:rPr>
                      <w:t>please</w:t>
                    </w:r>
                    <w:r>
                      <w:rPr>
                        <w:color w:val="FFFFFF"/>
                        <w:spacing w:val="-13"/>
                        <w:sz w:val="18"/>
                      </w:rPr>
                      <w:t xml:space="preserve"> </w:t>
                    </w:r>
                    <w:r>
                      <w:rPr>
                        <w:color w:val="FFFFFF"/>
                        <w:sz w:val="18"/>
                      </w:rPr>
                      <w:t>contact: Elena Schulz</w:t>
                    </w:r>
                  </w:p>
                  <w:p w14:paraId="432F2AF9" w14:textId="77777777" w:rsidR="000C440D" w:rsidRDefault="00101564">
                    <w:pPr>
                      <w:ind w:left="20"/>
                      <w:rPr>
                        <w:sz w:val="18"/>
                      </w:rPr>
                    </w:pPr>
                    <w:r>
                      <w:rPr>
                        <w:color w:val="FFFFFF"/>
                        <w:sz w:val="18"/>
                      </w:rPr>
                      <w:t>PR</w:t>
                    </w:r>
                    <w:r>
                      <w:rPr>
                        <w:color w:val="FFFFFF"/>
                        <w:spacing w:val="-3"/>
                        <w:sz w:val="18"/>
                      </w:rPr>
                      <w:t xml:space="preserve"> </w:t>
                    </w:r>
                    <w:r>
                      <w:rPr>
                        <w:color w:val="FFFFFF"/>
                        <w:spacing w:val="-2"/>
                        <w:sz w:val="18"/>
                      </w:rPr>
                      <w:t>Coordinator</w:t>
                    </w:r>
                  </w:p>
                  <w:p w14:paraId="03907A3D" w14:textId="77777777" w:rsidR="000C440D" w:rsidRDefault="00101564">
                    <w:pPr>
                      <w:ind w:left="20" w:right="18"/>
                      <w:rPr>
                        <w:sz w:val="18"/>
                      </w:rPr>
                    </w:pPr>
                    <w:r>
                      <w:rPr>
                        <w:color w:val="FFFFFF"/>
                        <w:sz w:val="18"/>
                      </w:rPr>
                      <w:t>Telephone</w:t>
                    </w:r>
                    <w:r>
                      <w:rPr>
                        <w:color w:val="FFFFFF"/>
                        <w:spacing w:val="-1"/>
                        <w:sz w:val="18"/>
                      </w:rPr>
                      <w:t xml:space="preserve"> </w:t>
                    </w:r>
                    <w:r>
                      <w:rPr>
                        <w:color w:val="FFFFFF"/>
                        <w:sz w:val="18"/>
                      </w:rPr>
                      <w:t>+49</w:t>
                    </w:r>
                    <w:r>
                      <w:rPr>
                        <w:color w:val="FFFFFF"/>
                        <w:spacing w:val="-1"/>
                        <w:sz w:val="18"/>
                      </w:rPr>
                      <w:t xml:space="preserve"> </w:t>
                    </w:r>
                    <w:r>
                      <w:rPr>
                        <w:color w:val="FFFFFF"/>
                        <w:sz w:val="18"/>
                      </w:rPr>
                      <w:t>7761</w:t>
                    </w:r>
                    <w:r>
                      <w:rPr>
                        <w:color w:val="FFFFFF"/>
                        <w:spacing w:val="-2"/>
                        <w:sz w:val="18"/>
                      </w:rPr>
                      <w:t xml:space="preserve"> </w:t>
                    </w:r>
                    <w:r>
                      <w:rPr>
                        <w:color w:val="FFFFFF"/>
                        <w:sz w:val="18"/>
                      </w:rPr>
                      <w:t xml:space="preserve">562-516 </w:t>
                    </w:r>
                    <w:hyperlink r:id="rId4">
                      <w:r>
                        <w:rPr>
                          <w:color w:val="FFFFFF"/>
                          <w:spacing w:val="-2"/>
                          <w:sz w:val="18"/>
                        </w:rPr>
                        <w:t>e.schulz@vita-zahnfabrik.com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CB386" w14:textId="77777777" w:rsidR="00101564" w:rsidRDefault="00101564">
      <w:r>
        <w:separator/>
      </w:r>
    </w:p>
  </w:footnote>
  <w:footnote w:type="continuationSeparator" w:id="0">
    <w:p w14:paraId="1A596CF6" w14:textId="77777777" w:rsidR="00101564" w:rsidRDefault="001015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0D"/>
    <w:rsid w:val="000C440D"/>
    <w:rsid w:val="00101564"/>
    <w:rsid w:val="00315AA7"/>
    <w:rsid w:val="00496BBD"/>
    <w:rsid w:val="008957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BC761"/>
  <w15:docId w15:val="{4CDBE699-CB13-4FCA-87D9-E9FB7F8F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38"/>
      <w:jc w:val="both"/>
      <w:outlineLvl w:val="0"/>
    </w:pPr>
    <w:rPr>
      <w:b/>
      <w:bCs/>
    </w:rPr>
  </w:style>
  <w:style w:type="paragraph" w:styleId="berschrift2">
    <w:name w:val="heading 2"/>
    <w:basedOn w:val="Standard"/>
    <w:uiPriority w:val="9"/>
    <w:unhideWhenUsed/>
    <w:qFormat/>
    <w:pPr>
      <w:spacing w:before="126"/>
      <w:ind w:left="1238" w:right="811"/>
      <w:jc w:val="both"/>
      <w:outlineLvl w:val="1"/>
    </w:pPr>
  </w:style>
  <w:style w:type="paragraph" w:styleId="berschrift3">
    <w:name w:val="heading 3"/>
    <w:basedOn w:val="Standard"/>
    <w:uiPriority w:val="9"/>
    <w:unhideWhenUsed/>
    <w:qFormat/>
    <w:pPr>
      <w:ind w:left="20"/>
      <w:outlineLvl w:val="2"/>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6"/>
      <w:szCs w:val="16"/>
    </w:rPr>
  </w:style>
  <w:style w:type="paragraph" w:styleId="Titel">
    <w:name w:val="Title"/>
    <w:basedOn w:val="Standard"/>
    <w:uiPriority w:val="10"/>
    <w:qFormat/>
    <w:pPr>
      <w:spacing w:before="658"/>
      <w:ind w:left="1245"/>
    </w:pPr>
    <w:rPr>
      <w:b/>
      <w:bCs/>
      <w:sz w:val="72"/>
      <w:szCs w:val="72"/>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e.schulz@vita-zahnfabrik.com" TargetMode="External"/><Relationship Id="rId2" Type="http://schemas.openxmlformats.org/officeDocument/2006/relationships/hyperlink" Target="http://www.vita-zahnfabrik.com/" TargetMode="External"/><Relationship Id="rId1" Type="http://schemas.openxmlformats.org/officeDocument/2006/relationships/hyperlink" Target="http://www.vita-zahnfabrik.com/" TargetMode="External"/><Relationship Id="rId4" Type="http://schemas.openxmlformats.org/officeDocument/2006/relationships/hyperlink" Target="mailto:e.schulz@vita-zahnfabr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1662</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VITA Zahnfabrik</dc:title>
  <dc:creator>Kreutz, Stefan</dc:creator>
  <cp:lastModifiedBy>Schulz, Elena</cp:lastModifiedBy>
  <cp:revision>3</cp:revision>
  <dcterms:created xsi:type="dcterms:W3CDTF">2024-05-13T11:06:00Z</dcterms:created>
  <dcterms:modified xsi:type="dcterms:W3CDTF">2024-05-16T08:24:00Z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für Microsoft 365</vt:lpwstr>
  </property>
  <property fmtid="{D5CDD505-2E9C-101B-9397-08002B2CF9AE}" pid="4" name="LastSaved">
    <vt:filetime>2024-05-13T00:00:00Z</vt:filetime>
  </property>
  <property fmtid="{D5CDD505-2E9C-101B-9397-08002B2CF9AE}" pid="5" name="Producer">
    <vt:lpwstr>Microsoft® Word für Microsoft 365</vt:lpwstr>
  </property>
  <property fmtid="{D5CDD505-2E9C-101B-9397-08002B2CF9AE}" pid="6" name="GrammarlyDocumentId">
    <vt:lpwstr>5737bd2bdf8de62dff398f614db010a7b4c91e2b1f0125d2480eed85f3762680</vt:lpwstr>
  </property>
</Properties>
</file>